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B856" w14:textId="112880F3" w:rsidR="009E1F34" w:rsidRDefault="009E1F34" w:rsidP="009E1F34">
      <w:pPr>
        <w:pStyle w:val="Titre1"/>
        <w:tabs>
          <w:tab w:val="left" w:pos="0"/>
        </w:tabs>
        <w:spacing w:before="120"/>
        <w:jc w:val="center"/>
        <w:rPr>
          <w:color w:val="800000"/>
          <w:sz w:val="28"/>
        </w:rPr>
      </w:pPr>
      <w:r w:rsidRPr="00AE1644">
        <w:rPr>
          <w:color w:val="800000"/>
          <w:sz w:val="28"/>
        </w:rPr>
        <w:t xml:space="preserve">Veillée interreligieuse pour nos défunts </w:t>
      </w:r>
      <w:r w:rsidRPr="00AE1644">
        <w:rPr>
          <w:color w:val="800000"/>
          <w:sz w:val="28"/>
        </w:rPr>
        <w:br/>
        <w:t>et les personnes disparues</w:t>
      </w:r>
      <w:r>
        <w:rPr>
          <w:color w:val="800000"/>
          <w:sz w:val="28"/>
        </w:rPr>
        <w:t xml:space="preserve"> </w:t>
      </w:r>
      <w:r w:rsidRPr="00AE1644">
        <w:rPr>
          <w:color w:val="800000"/>
          <w:sz w:val="28"/>
        </w:rPr>
        <w:t xml:space="preserve">dans les conflits </w:t>
      </w:r>
      <w:r>
        <w:rPr>
          <w:color w:val="800000"/>
          <w:sz w:val="28"/>
        </w:rPr>
        <w:br/>
      </w:r>
      <w:r w:rsidRPr="00AE1644">
        <w:rPr>
          <w:color w:val="800000"/>
          <w:sz w:val="28"/>
        </w:rPr>
        <w:t>et au cours des migrations</w:t>
      </w:r>
    </w:p>
    <w:p w14:paraId="59E7925D" w14:textId="4A46BC5C" w:rsidR="009E1F34" w:rsidRDefault="009E1F34" w:rsidP="009E1F34">
      <w:pPr>
        <w:rPr>
          <w:lang w:eastAsia="fr-FR"/>
        </w:rPr>
      </w:pPr>
    </w:p>
    <w:p w14:paraId="16B4E73F" w14:textId="2FB8008E" w:rsidR="00272FEE" w:rsidRDefault="00272FEE" w:rsidP="002004FB">
      <w:pPr>
        <w:spacing w:after="0" w:line="240" w:lineRule="auto"/>
        <w:rPr>
          <w:lang w:eastAsia="fr-FR"/>
        </w:rPr>
      </w:pPr>
      <w:r>
        <w:rPr>
          <w:lang w:eastAsia="fr-FR"/>
        </w:rPr>
        <w:t xml:space="preserve">Eglise Saint Charles à Marseille, Contact Père Eloi Gillet… </w:t>
      </w:r>
    </w:p>
    <w:p w14:paraId="549272D9" w14:textId="25E26DC4" w:rsidR="0068548F" w:rsidRDefault="0068548F" w:rsidP="002004FB">
      <w:pPr>
        <w:spacing w:after="0" w:line="240" w:lineRule="auto"/>
        <w:rPr>
          <w:lang w:eastAsia="fr-FR"/>
        </w:rPr>
      </w:pPr>
      <w:r>
        <w:rPr>
          <w:lang w:eastAsia="fr-FR"/>
        </w:rPr>
        <w:t>Matériel disponible : deux micros, 5 cierges</w:t>
      </w:r>
      <w:r w:rsidR="00272FEE">
        <w:rPr>
          <w:lang w:eastAsia="fr-FR"/>
        </w:rPr>
        <w:t xml:space="preserve"> (à amener)</w:t>
      </w:r>
    </w:p>
    <w:p w14:paraId="11EDCAE6" w14:textId="41DEDA86" w:rsidR="009E799D" w:rsidRDefault="009E799D" w:rsidP="002004FB">
      <w:pPr>
        <w:spacing w:after="0" w:line="240" w:lineRule="auto"/>
        <w:rPr>
          <w:lang w:eastAsia="fr-FR"/>
        </w:rPr>
      </w:pPr>
      <w:r>
        <w:rPr>
          <w:lang w:eastAsia="fr-FR"/>
        </w:rPr>
        <w:t>Chaque lecteur dépose un cierge allumé sur une table devant l’autel après la lecture faite.</w:t>
      </w:r>
    </w:p>
    <w:p w14:paraId="1D722E9C" w14:textId="4072C7AD" w:rsidR="002004FB" w:rsidRDefault="002004FB" w:rsidP="002004FB">
      <w:pPr>
        <w:spacing w:after="0" w:line="240" w:lineRule="auto"/>
        <w:rPr>
          <w:lang w:eastAsia="fr-FR"/>
        </w:rPr>
      </w:pPr>
    </w:p>
    <w:p w14:paraId="0E6309BF" w14:textId="77777777" w:rsidR="002004FB" w:rsidRDefault="002004FB" w:rsidP="002004FB">
      <w:pPr>
        <w:spacing w:after="0" w:line="240" w:lineRule="auto"/>
        <w:rPr>
          <w:lang w:eastAsia="fr-FR"/>
        </w:rPr>
      </w:pPr>
    </w:p>
    <w:p w14:paraId="4AB6AFC4" w14:textId="25184B54" w:rsidR="009E1F34" w:rsidRDefault="009E1F34" w:rsidP="009E1F34">
      <w:pPr>
        <w:pStyle w:val="NormalWeb"/>
        <w:spacing w:before="0" w:beforeAutospacing="0" w:after="0" w:afterAutospacing="0"/>
        <w:rPr>
          <w:rFonts w:ascii="Helvetica Neue" w:hAnsi="Helvetica Neue"/>
          <w:b/>
          <w:bCs/>
          <w:sz w:val="20"/>
          <w:szCs w:val="20"/>
        </w:rPr>
      </w:pPr>
      <w:r w:rsidRPr="009E1F34">
        <w:rPr>
          <w:rFonts w:ascii="Helvetica Neue" w:hAnsi="Helvetica Neue"/>
          <w:b/>
          <w:bCs/>
          <w:sz w:val="20"/>
          <w:szCs w:val="20"/>
        </w:rPr>
        <w:t xml:space="preserve">Mot d’introduction </w:t>
      </w:r>
      <w:r w:rsidR="0055212E">
        <w:rPr>
          <w:rFonts w:ascii="Helvetica Neue" w:hAnsi="Helvetica Neue"/>
          <w:b/>
          <w:bCs/>
          <w:sz w:val="20"/>
          <w:szCs w:val="20"/>
        </w:rPr>
        <w:t>–</w:t>
      </w:r>
      <w:r w:rsidRPr="009E1F34">
        <w:rPr>
          <w:rFonts w:ascii="Helvetica Neue" w:hAnsi="Helvetica Neue"/>
          <w:b/>
          <w:bCs/>
          <w:sz w:val="20"/>
          <w:szCs w:val="20"/>
        </w:rPr>
        <w:t xml:space="preserve"> </w:t>
      </w:r>
      <w:r w:rsidR="00622E55">
        <w:rPr>
          <w:rFonts w:ascii="Helvetica Neue" w:hAnsi="Helvetica Neue"/>
          <w:b/>
          <w:bCs/>
          <w:sz w:val="20"/>
          <w:szCs w:val="20"/>
        </w:rPr>
        <w:t>Guillaume</w:t>
      </w:r>
    </w:p>
    <w:p w14:paraId="2E9E5241" w14:textId="2A16CD7C" w:rsidR="0055212E" w:rsidRDefault="0055212E" w:rsidP="009E1F34">
      <w:pPr>
        <w:pStyle w:val="NormalWeb"/>
        <w:spacing w:before="0" w:beforeAutospacing="0" w:after="0" w:afterAutospacing="0"/>
        <w:rPr>
          <w:rFonts w:ascii="Helvetica Neue" w:hAnsi="Helvetica Neue"/>
          <w:b/>
          <w:bCs/>
          <w:sz w:val="20"/>
          <w:szCs w:val="20"/>
        </w:rPr>
      </w:pPr>
    </w:p>
    <w:p w14:paraId="47D5E3FD" w14:textId="4A406FB4" w:rsidR="0055212E" w:rsidRPr="00DA2269" w:rsidRDefault="0055212E" w:rsidP="00DA2269">
      <w:pPr>
        <w:pStyle w:val="NormalWeb"/>
        <w:spacing w:before="0" w:beforeAutospacing="0" w:after="0" w:afterAutospacing="0"/>
        <w:jc w:val="both"/>
        <w:rPr>
          <w:rFonts w:asciiTheme="majorHAnsi" w:eastAsiaTheme="minorHAnsi" w:hAnsiTheme="majorHAnsi" w:cstheme="minorBidi"/>
          <w:sz w:val="22"/>
          <w:szCs w:val="22"/>
          <w:lang w:eastAsia="en-US"/>
        </w:rPr>
      </w:pPr>
      <w:r w:rsidRPr="00DA2269">
        <w:rPr>
          <w:rFonts w:asciiTheme="majorHAnsi" w:eastAsiaTheme="minorHAnsi" w:hAnsiTheme="majorHAnsi" w:cstheme="minorBidi"/>
          <w:sz w:val="22"/>
          <w:szCs w:val="22"/>
          <w:lang w:eastAsia="en-US"/>
        </w:rPr>
        <w:t>« Vers un nous toujours plus grand », Cet horizon est présent dans le projet créatif de Dieu lui-même : « Dieu créa l’homme à son image, à l’image de Dieu il le créa, il les créa homme et femme.</w:t>
      </w:r>
    </w:p>
    <w:p w14:paraId="250A3093" w14:textId="787B47EA" w:rsidR="0055212E" w:rsidRPr="00DA2269" w:rsidRDefault="0055212E" w:rsidP="00DA2269">
      <w:pPr>
        <w:pStyle w:val="NormalWeb"/>
        <w:spacing w:before="0" w:beforeAutospacing="0" w:after="0" w:afterAutospacing="0"/>
        <w:jc w:val="both"/>
        <w:rPr>
          <w:rFonts w:asciiTheme="majorHAnsi" w:eastAsiaTheme="minorHAnsi" w:hAnsiTheme="majorHAnsi" w:cstheme="minorBidi"/>
          <w:sz w:val="22"/>
          <w:szCs w:val="22"/>
          <w:lang w:eastAsia="en-US"/>
        </w:rPr>
      </w:pPr>
      <w:r w:rsidRPr="00DA2269">
        <w:rPr>
          <w:rFonts w:asciiTheme="majorHAnsi" w:eastAsiaTheme="minorHAnsi" w:hAnsiTheme="majorHAnsi" w:cstheme="minorBidi"/>
          <w:sz w:val="22"/>
          <w:szCs w:val="22"/>
          <w:lang w:eastAsia="en-US"/>
        </w:rPr>
        <w:t xml:space="preserve">L’histoire du salut voit donc un nous au début et un nous à la fin, et au centre le </w:t>
      </w:r>
      <w:hyperlink r:id="rId7" w:history="1">
        <w:r w:rsidRPr="00DA2269">
          <w:rPr>
            <w:rFonts w:asciiTheme="majorHAnsi" w:eastAsiaTheme="minorHAnsi" w:hAnsiTheme="majorHAnsi" w:cstheme="minorBidi"/>
            <w:sz w:val="22"/>
            <w:szCs w:val="22"/>
            <w:lang w:eastAsia="en-US"/>
          </w:rPr>
          <w:t>mystère</w:t>
        </w:r>
      </w:hyperlink>
      <w:r w:rsidRPr="00DA2269">
        <w:rPr>
          <w:rFonts w:asciiTheme="majorHAnsi" w:eastAsiaTheme="minorHAnsi" w:hAnsiTheme="majorHAnsi" w:cstheme="minorBidi"/>
          <w:sz w:val="22"/>
          <w:szCs w:val="22"/>
          <w:lang w:eastAsia="en-US"/>
        </w:rPr>
        <w:t xml:space="preserve"> du Christ, mort et ressuscité « afin que tous soient un » (</w:t>
      </w:r>
      <w:proofErr w:type="spellStart"/>
      <w:r w:rsidRPr="00DA2269">
        <w:rPr>
          <w:rFonts w:asciiTheme="majorHAnsi" w:eastAsiaTheme="minorHAnsi" w:hAnsiTheme="majorHAnsi" w:cstheme="minorBidi"/>
          <w:sz w:val="22"/>
          <w:szCs w:val="22"/>
          <w:lang w:eastAsia="en-US"/>
        </w:rPr>
        <w:t>Jn</w:t>
      </w:r>
      <w:proofErr w:type="spellEnd"/>
      <w:r w:rsidRPr="00DA2269">
        <w:rPr>
          <w:rFonts w:asciiTheme="majorHAnsi" w:eastAsiaTheme="minorHAnsi" w:hAnsiTheme="majorHAnsi" w:cstheme="minorBidi"/>
          <w:sz w:val="22"/>
          <w:szCs w:val="22"/>
          <w:lang w:eastAsia="en-US"/>
        </w:rPr>
        <w:t xml:space="preserve"> 17,21). Le temps présent, cependant, nous montre que </w:t>
      </w:r>
      <w:proofErr w:type="gramStart"/>
      <w:r w:rsidRPr="00DA2269">
        <w:rPr>
          <w:rFonts w:asciiTheme="majorHAnsi" w:eastAsiaTheme="minorHAnsi" w:hAnsiTheme="majorHAnsi" w:cstheme="minorBidi"/>
          <w:sz w:val="22"/>
          <w:szCs w:val="22"/>
          <w:lang w:eastAsia="en-US"/>
        </w:rPr>
        <w:t>le nous</w:t>
      </w:r>
      <w:proofErr w:type="gramEnd"/>
      <w:r w:rsidRPr="00DA2269">
        <w:rPr>
          <w:rFonts w:asciiTheme="majorHAnsi" w:eastAsiaTheme="minorHAnsi" w:hAnsiTheme="majorHAnsi" w:cstheme="minorBidi"/>
          <w:sz w:val="22"/>
          <w:szCs w:val="22"/>
          <w:lang w:eastAsia="en-US"/>
        </w:rPr>
        <w:t xml:space="preserve"> </w:t>
      </w:r>
      <w:proofErr w:type="spellStart"/>
      <w:r w:rsidRPr="00DA2269">
        <w:rPr>
          <w:rFonts w:asciiTheme="majorHAnsi" w:eastAsiaTheme="minorHAnsi" w:hAnsiTheme="majorHAnsi" w:cstheme="minorBidi"/>
          <w:sz w:val="22"/>
          <w:szCs w:val="22"/>
          <w:lang w:eastAsia="en-US"/>
        </w:rPr>
        <w:t>voulu</w:t>
      </w:r>
      <w:proofErr w:type="spellEnd"/>
      <w:r w:rsidRPr="00DA2269">
        <w:rPr>
          <w:rFonts w:asciiTheme="majorHAnsi" w:eastAsiaTheme="minorHAnsi" w:hAnsiTheme="majorHAnsi" w:cstheme="minorBidi"/>
          <w:sz w:val="22"/>
          <w:szCs w:val="22"/>
          <w:lang w:eastAsia="en-US"/>
        </w:rPr>
        <w:t xml:space="preserve"> par Dieu est brisé et fragmenté, blessé et défiguré. Et cela se produit surtout dans les moments de grande crise, comme maintenant avec la pandémie. Les nationalismes fermés et agressifs (cf. </w:t>
      </w:r>
      <w:proofErr w:type="spellStart"/>
      <w:r w:rsidRPr="00DA2269">
        <w:rPr>
          <w:rFonts w:asciiTheme="majorHAnsi" w:eastAsiaTheme="minorHAnsi" w:hAnsiTheme="majorHAnsi" w:cstheme="minorBidi"/>
          <w:sz w:val="22"/>
          <w:szCs w:val="22"/>
          <w:lang w:eastAsia="en-US"/>
        </w:rPr>
        <w:t>Fratelli</w:t>
      </w:r>
      <w:proofErr w:type="spellEnd"/>
      <w:r w:rsidRPr="00DA2269">
        <w:rPr>
          <w:rFonts w:asciiTheme="majorHAnsi" w:eastAsiaTheme="minorHAnsi" w:hAnsiTheme="majorHAnsi" w:cstheme="minorBidi"/>
          <w:sz w:val="22"/>
          <w:szCs w:val="22"/>
          <w:lang w:eastAsia="en-US"/>
        </w:rPr>
        <w:t xml:space="preserve"> tutti, n. 11) et l’individualisme radical (cf. ibid., n. 105) émiettent ou divisent le nous, tant dans le monde qu’au sein de l’Église. Et le prix le plus élevé est payé par ceux qui peuvent le plus facilement devenir les autres : les étrangers, les migrants, les marginaux, qui vivent dans les périphéries existentielles.</w:t>
      </w:r>
    </w:p>
    <w:p w14:paraId="59C7F949" w14:textId="77777777" w:rsidR="009E1F34" w:rsidRPr="009E1F34" w:rsidRDefault="009E1F34" w:rsidP="009E1F34">
      <w:pPr>
        <w:pStyle w:val="NormalWeb"/>
        <w:spacing w:before="0" w:beforeAutospacing="0" w:after="0" w:afterAutospacing="0"/>
        <w:rPr>
          <w:rFonts w:ascii="Helvetica Neue" w:hAnsi="Helvetica Neue"/>
          <w:b/>
          <w:bCs/>
          <w:sz w:val="20"/>
          <w:szCs w:val="20"/>
        </w:rPr>
      </w:pPr>
    </w:p>
    <w:p w14:paraId="62826037" w14:textId="3EB200BD" w:rsidR="00A46F5F" w:rsidRDefault="00A46F5F" w:rsidP="009E1F34">
      <w:pPr>
        <w:pStyle w:val="NormalWeb"/>
        <w:spacing w:before="0" w:beforeAutospacing="0" w:after="0" w:afterAutospacing="0"/>
        <w:rPr>
          <w:rFonts w:ascii="Helvetica Neue" w:hAnsi="Helvetica Neue"/>
          <w:sz w:val="20"/>
          <w:szCs w:val="20"/>
        </w:rPr>
      </w:pPr>
    </w:p>
    <w:p w14:paraId="599DDED3" w14:textId="77777777" w:rsidR="00B378B9" w:rsidRDefault="00A46F5F" w:rsidP="009E1F34">
      <w:pPr>
        <w:pStyle w:val="NormalWeb"/>
        <w:spacing w:before="0" w:beforeAutospacing="0" w:after="0" w:afterAutospacing="0"/>
        <w:rPr>
          <w:rFonts w:ascii="Helvetica Neue" w:hAnsi="Helvetica Neue"/>
          <w:b/>
          <w:bCs/>
          <w:i/>
          <w:iCs/>
          <w:sz w:val="20"/>
          <w:szCs w:val="20"/>
        </w:rPr>
      </w:pPr>
      <w:r w:rsidRPr="00A46F5F">
        <w:rPr>
          <w:rFonts w:ascii="Helvetica Neue" w:hAnsi="Helvetica Neue"/>
          <w:b/>
          <w:bCs/>
          <w:i/>
          <w:iCs/>
          <w:sz w:val="20"/>
          <w:szCs w:val="20"/>
        </w:rPr>
        <w:t>Refrain de Taizé – Dans nos obscurités</w:t>
      </w:r>
    </w:p>
    <w:p w14:paraId="22353F53" w14:textId="77777777" w:rsidR="00B378B9" w:rsidRDefault="00B378B9" w:rsidP="009E1F34">
      <w:pPr>
        <w:pStyle w:val="NormalWeb"/>
        <w:spacing w:before="0" w:beforeAutospacing="0" w:after="0" w:afterAutospacing="0"/>
        <w:rPr>
          <w:rFonts w:ascii="Helvetica Neue" w:hAnsi="Helvetica Neue"/>
          <w:b/>
          <w:bCs/>
          <w:i/>
          <w:iCs/>
          <w:sz w:val="20"/>
          <w:szCs w:val="20"/>
        </w:rPr>
      </w:pPr>
    </w:p>
    <w:p w14:paraId="4DD31592" w14:textId="3A03D399" w:rsidR="00A46F5F" w:rsidRDefault="00436742" w:rsidP="009E1F34">
      <w:pPr>
        <w:pStyle w:val="NormalWeb"/>
        <w:spacing w:before="0" w:beforeAutospacing="0" w:after="0" w:afterAutospacing="0"/>
        <w:rPr>
          <w:rFonts w:ascii="Helvetica Neue" w:hAnsi="Helvetica Neue"/>
          <w:b/>
          <w:bCs/>
          <w:i/>
          <w:iCs/>
          <w:sz w:val="20"/>
          <w:szCs w:val="20"/>
        </w:rPr>
      </w:pPr>
      <w:r>
        <w:rPr>
          <w:rFonts w:ascii="Helvetica Neue" w:hAnsi="Helvetica Neue"/>
          <w:b/>
          <w:bCs/>
          <w:i/>
          <w:iCs/>
          <w:sz w:val="20"/>
          <w:szCs w:val="20"/>
        </w:rPr>
        <w:t>1</w:t>
      </w:r>
      <w:r w:rsidRPr="00436742">
        <w:rPr>
          <w:rFonts w:ascii="Helvetica Neue" w:hAnsi="Helvetica Neue"/>
          <w:b/>
          <w:bCs/>
          <w:i/>
          <w:iCs/>
          <w:sz w:val="20"/>
          <w:szCs w:val="20"/>
          <w:vertAlign w:val="superscript"/>
        </w:rPr>
        <w:t>ère</w:t>
      </w:r>
      <w:r>
        <w:rPr>
          <w:rFonts w:ascii="Helvetica Neue" w:hAnsi="Helvetica Neue"/>
          <w:b/>
          <w:bCs/>
          <w:i/>
          <w:iCs/>
          <w:sz w:val="20"/>
          <w:szCs w:val="20"/>
        </w:rPr>
        <w:t xml:space="preserve"> Expression</w:t>
      </w:r>
      <w:r w:rsidR="00B378B9">
        <w:rPr>
          <w:rFonts w:ascii="Helvetica Neue" w:hAnsi="Helvetica Neue"/>
          <w:b/>
          <w:bCs/>
          <w:i/>
          <w:iCs/>
          <w:sz w:val="20"/>
          <w:szCs w:val="20"/>
        </w:rPr>
        <w:t xml:space="preserve"> </w:t>
      </w:r>
      <w:r w:rsidR="00976409">
        <w:rPr>
          <w:rFonts w:ascii="Helvetica Neue" w:hAnsi="Helvetica Neue"/>
          <w:b/>
          <w:bCs/>
          <w:i/>
          <w:iCs/>
          <w:sz w:val="20"/>
          <w:szCs w:val="20"/>
        </w:rPr>
        <w:t>–</w:t>
      </w:r>
      <w:r w:rsidR="00B378B9">
        <w:rPr>
          <w:rFonts w:ascii="Helvetica Neue" w:hAnsi="Helvetica Neue"/>
          <w:b/>
          <w:bCs/>
          <w:i/>
          <w:iCs/>
          <w:sz w:val="20"/>
          <w:szCs w:val="20"/>
        </w:rPr>
        <w:t xml:space="preserve"> </w:t>
      </w:r>
      <w:proofErr w:type="spellStart"/>
      <w:r w:rsidR="00976409">
        <w:rPr>
          <w:rFonts w:ascii="Helvetica Neue" w:hAnsi="Helvetica Neue"/>
          <w:b/>
          <w:bCs/>
          <w:i/>
          <w:iCs/>
          <w:sz w:val="20"/>
          <w:szCs w:val="20"/>
        </w:rPr>
        <w:t>Atiq</w:t>
      </w:r>
      <w:proofErr w:type="spellEnd"/>
      <w:r w:rsidR="00976409">
        <w:rPr>
          <w:rFonts w:ascii="Helvetica Neue" w:hAnsi="Helvetica Neue"/>
          <w:b/>
          <w:bCs/>
          <w:i/>
          <w:iCs/>
          <w:sz w:val="20"/>
          <w:szCs w:val="20"/>
        </w:rPr>
        <w:t xml:space="preserve"> Rahimi, La balade du calame </w:t>
      </w:r>
      <w:r w:rsidR="00A46F5F" w:rsidRPr="00A46F5F">
        <w:rPr>
          <w:rFonts w:ascii="Helvetica Neue" w:hAnsi="Helvetica Neue"/>
          <w:b/>
          <w:bCs/>
          <w:i/>
          <w:iCs/>
          <w:sz w:val="20"/>
          <w:szCs w:val="20"/>
        </w:rPr>
        <w:t xml:space="preserve"> </w:t>
      </w:r>
      <w:r>
        <w:rPr>
          <w:rFonts w:ascii="Helvetica Neue" w:hAnsi="Helvetica Neue"/>
          <w:b/>
          <w:bCs/>
          <w:i/>
          <w:iCs/>
          <w:sz w:val="20"/>
          <w:szCs w:val="20"/>
        </w:rPr>
        <w:t>(Lecture JRS Belgique)</w:t>
      </w:r>
    </w:p>
    <w:p w14:paraId="39B19630" w14:textId="1C96C001" w:rsidR="00436742" w:rsidRDefault="00436742" w:rsidP="009E1F34">
      <w:pPr>
        <w:pStyle w:val="NormalWeb"/>
        <w:spacing w:before="0" w:beforeAutospacing="0" w:after="0" w:afterAutospacing="0"/>
        <w:rPr>
          <w:rFonts w:ascii="Helvetica Neue" w:hAnsi="Helvetica Neue"/>
          <w:b/>
          <w:bCs/>
          <w:i/>
          <w:iCs/>
          <w:sz w:val="20"/>
          <w:szCs w:val="20"/>
        </w:rPr>
      </w:pPr>
      <w:r>
        <w:rPr>
          <w:rFonts w:ascii="Helvetica Neue" w:hAnsi="Helvetica Neue"/>
          <w:b/>
          <w:bCs/>
          <w:i/>
          <w:iCs/>
          <w:sz w:val="20"/>
          <w:szCs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436742" w:rsidRPr="00A86D6D" w14:paraId="5A5A4DE3" w14:textId="77777777" w:rsidTr="00720D19">
        <w:tc>
          <w:tcPr>
            <w:tcW w:w="4509" w:type="dxa"/>
          </w:tcPr>
          <w:p w14:paraId="1DC62958"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C'était la nuit, une nuit froide. Sourde.</w:t>
            </w:r>
          </w:p>
          <w:p w14:paraId="562CC812"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Tout ce que j'entendais n'était que le bruit</w:t>
            </w:r>
          </w:p>
          <w:p w14:paraId="0F042FBC"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feutré</w:t>
            </w:r>
            <w:proofErr w:type="gramEnd"/>
            <w:r w:rsidRPr="00A86D6D">
              <w:rPr>
                <w:rFonts w:ascii="Times New Roman" w:eastAsia="Times New Roman" w:hAnsi="Times New Roman" w:cs="Times New Roman"/>
                <w:i/>
                <w:color w:val="3E3A38"/>
                <w:sz w:val="24"/>
                <w:szCs w:val="24"/>
              </w:rPr>
              <w:t xml:space="preserve"> de mes pas glacés sur la neige.</w:t>
            </w:r>
          </w:p>
          <w:p w14:paraId="2EA806EE"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Je fuyais la guerre, rêvant d'un ailleurs,</w:t>
            </w:r>
          </w:p>
          <w:p w14:paraId="7F1EA4CF"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d'une</w:t>
            </w:r>
            <w:proofErr w:type="gramEnd"/>
            <w:r w:rsidRPr="00A86D6D">
              <w:rPr>
                <w:rFonts w:ascii="Times New Roman" w:eastAsia="Times New Roman" w:hAnsi="Times New Roman" w:cs="Times New Roman"/>
                <w:i/>
                <w:color w:val="3E3A38"/>
                <w:sz w:val="24"/>
                <w:szCs w:val="24"/>
              </w:rPr>
              <w:t xml:space="preserve"> vie meilleure.</w:t>
            </w:r>
          </w:p>
          <w:p w14:paraId="55A59CEC"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Silencieux, anxieux, je m'approchais d'une</w:t>
            </w:r>
          </w:p>
          <w:p w14:paraId="4D81F029"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frontière</w:t>
            </w:r>
            <w:proofErr w:type="gramEnd"/>
            <w:r w:rsidRPr="00A86D6D">
              <w:rPr>
                <w:rFonts w:ascii="Times New Roman" w:eastAsia="Times New Roman" w:hAnsi="Times New Roman" w:cs="Times New Roman"/>
                <w:i/>
                <w:color w:val="3E3A38"/>
                <w:sz w:val="24"/>
                <w:szCs w:val="24"/>
              </w:rPr>
              <w:t xml:space="preserve"> dans l'espoir que la terreur et la</w:t>
            </w:r>
          </w:p>
          <w:p w14:paraId="0CE73A5A"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souffrance</w:t>
            </w:r>
            <w:proofErr w:type="gramEnd"/>
            <w:r w:rsidRPr="00A86D6D">
              <w:rPr>
                <w:rFonts w:ascii="Times New Roman" w:eastAsia="Times New Roman" w:hAnsi="Times New Roman" w:cs="Times New Roman"/>
                <w:i/>
                <w:color w:val="3E3A38"/>
                <w:sz w:val="24"/>
                <w:szCs w:val="24"/>
              </w:rPr>
              <w:t xml:space="preserve"> perdraient mes traces.</w:t>
            </w:r>
          </w:p>
          <w:p w14:paraId="1DB63FED"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Une fois à la frontière, le passeur me dit</w:t>
            </w:r>
          </w:p>
          <w:p w14:paraId="73BF2788"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de</w:t>
            </w:r>
            <w:proofErr w:type="gramEnd"/>
            <w:r w:rsidRPr="00A86D6D">
              <w:rPr>
                <w:rFonts w:ascii="Times New Roman" w:eastAsia="Times New Roman" w:hAnsi="Times New Roman" w:cs="Times New Roman"/>
                <w:i/>
                <w:color w:val="3E3A38"/>
                <w:sz w:val="24"/>
                <w:szCs w:val="24"/>
              </w:rPr>
              <w:t xml:space="preserve"> jeter un dernier regard sur ma terre</w:t>
            </w:r>
          </w:p>
          <w:p w14:paraId="075C94B4"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natale</w:t>
            </w:r>
            <w:proofErr w:type="gramEnd"/>
            <w:r w:rsidRPr="00A86D6D">
              <w:rPr>
                <w:rFonts w:ascii="Times New Roman" w:eastAsia="Times New Roman" w:hAnsi="Times New Roman" w:cs="Times New Roman"/>
                <w:i/>
                <w:color w:val="3E3A38"/>
                <w:sz w:val="24"/>
                <w:szCs w:val="24"/>
              </w:rPr>
              <w:t>. Je m'arrêtai et regardai en arrière:</w:t>
            </w:r>
          </w:p>
          <w:p w14:paraId="05C18075"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tout</w:t>
            </w:r>
            <w:proofErr w:type="gramEnd"/>
            <w:r w:rsidRPr="00A86D6D">
              <w:rPr>
                <w:rFonts w:ascii="Times New Roman" w:eastAsia="Times New Roman" w:hAnsi="Times New Roman" w:cs="Times New Roman"/>
                <w:i/>
                <w:color w:val="3E3A38"/>
                <w:sz w:val="24"/>
                <w:szCs w:val="24"/>
              </w:rPr>
              <w:t xml:space="preserve"> ce que je vis n'était qu'une étendue</w:t>
            </w:r>
          </w:p>
          <w:p w14:paraId="6B69AB6B"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de</w:t>
            </w:r>
            <w:proofErr w:type="gramEnd"/>
            <w:r w:rsidRPr="00A86D6D">
              <w:rPr>
                <w:rFonts w:ascii="Times New Roman" w:eastAsia="Times New Roman" w:hAnsi="Times New Roman" w:cs="Times New Roman"/>
                <w:i/>
                <w:color w:val="3E3A38"/>
                <w:sz w:val="24"/>
                <w:szCs w:val="24"/>
              </w:rPr>
              <w:t xml:space="preserve"> neige avec les empreintes de mes pas.</w:t>
            </w:r>
          </w:p>
          <w:p w14:paraId="4FE21A70"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Et de l'autre côté de la frontière, un désert</w:t>
            </w:r>
          </w:p>
          <w:p w14:paraId="301D0A30"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semblable</w:t>
            </w:r>
            <w:proofErr w:type="gramEnd"/>
            <w:r w:rsidRPr="00A86D6D">
              <w:rPr>
                <w:rFonts w:ascii="Times New Roman" w:eastAsia="Times New Roman" w:hAnsi="Times New Roman" w:cs="Times New Roman"/>
                <w:i/>
                <w:color w:val="3E3A38"/>
                <w:sz w:val="24"/>
                <w:szCs w:val="24"/>
              </w:rPr>
              <w:t xml:space="preserve"> à une feuille de papier vierge.</w:t>
            </w:r>
          </w:p>
          <w:p w14:paraId="651CA28F" w14:textId="77777777" w:rsidR="00436742" w:rsidRPr="00A86D6D" w:rsidRDefault="00436742" w:rsidP="00720D19">
            <w:pPr>
              <w:rPr>
                <w:rFonts w:ascii="Helvetica Neue" w:eastAsia="Helvetica Neue" w:hAnsi="Helvetica Neue" w:cs="Helvetica Neue"/>
                <w:b/>
                <w:i/>
              </w:rPr>
            </w:pPr>
          </w:p>
        </w:tc>
        <w:tc>
          <w:tcPr>
            <w:tcW w:w="4510" w:type="dxa"/>
          </w:tcPr>
          <w:p w14:paraId="169540F6" w14:textId="77777777" w:rsidR="00436742" w:rsidRPr="00A86D6D" w:rsidRDefault="00436742" w:rsidP="00720D19">
            <w:pPr>
              <w:rPr>
                <w:rFonts w:ascii="Times New Roman" w:eastAsia="Times New Roman" w:hAnsi="Times New Roman" w:cs="Times New Roman"/>
                <w:i/>
                <w:color w:val="3E3A38"/>
                <w:sz w:val="24"/>
                <w:szCs w:val="24"/>
              </w:rPr>
            </w:pPr>
          </w:p>
          <w:p w14:paraId="76E9DE41"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Sans trace aucune. Je me suis dit que l'exil</w:t>
            </w:r>
          </w:p>
          <w:p w14:paraId="050048FF"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serait</w:t>
            </w:r>
            <w:proofErr w:type="gramEnd"/>
            <w:r w:rsidRPr="00A86D6D">
              <w:rPr>
                <w:rFonts w:ascii="Times New Roman" w:eastAsia="Times New Roman" w:hAnsi="Times New Roman" w:cs="Times New Roman"/>
                <w:i/>
                <w:color w:val="3E3A38"/>
                <w:sz w:val="24"/>
                <w:szCs w:val="24"/>
              </w:rPr>
              <w:t xml:space="preserve"> ça, une page blanche qu'il faudrait</w:t>
            </w:r>
          </w:p>
          <w:p w14:paraId="76FD08F8"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remplir</w:t>
            </w:r>
            <w:proofErr w:type="gramEnd"/>
            <w:r w:rsidRPr="00A86D6D">
              <w:rPr>
                <w:rFonts w:ascii="Times New Roman" w:eastAsia="Times New Roman" w:hAnsi="Times New Roman" w:cs="Times New Roman"/>
                <w:i/>
                <w:color w:val="3E3A38"/>
                <w:sz w:val="24"/>
                <w:szCs w:val="24"/>
              </w:rPr>
              <w:t>.</w:t>
            </w:r>
          </w:p>
          <w:p w14:paraId="644E03FC"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Une étrange sensation s'empara de moi.</w:t>
            </w:r>
          </w:p>
          <w:p w14:paraId="1FFBB7FC"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Insondable. Je n'osais plus avancer ni</w:t>
            </w:r>
          </w:p>
          <w:p w14:paraId="16CE056F"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reculer</w:t>
            </w:r>
            <w:proofErr w:type="gramEnd"/>
            <w:r w:rsidRPr="00A86D6D">
              <w:rPr>
                <w:rFonts w:ascii="Times New Roman" w:eastAsia="Times New Roman" w:hAnsi="Times New Roman" w:cs="Times New Roman"/>
                <w:i/>
                <w:color w:val="3E3A38"/>
                <w:sz w:val="24"/>
                <w:szCs w:val="24"/>
              </w:rPr>
              <w:t>.</w:t>
            </w:r>
          </w:p>
          <w:p w14:paraId="78B3205A"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Mais il fallait partir!</w:t>
            </w:r>
          </w:p>
          <w:p w14:paraId="0AED2345"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A peine ai-je franchi la frontière que le</w:t>
            </w:r>
          </w:p>
          <w:p w14:paraId="466ECA3C"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vide</w:t>
            </w:r>
            <w:proofErr w:type="gramEnd"/>
            <w:r w:rsidRPr="00A86D6D">
              <w:rPr>
                <w:rFonts w:ascii="Times New Roman" w:eastAsia="Times New Roman" w:hAnsi="Times New Roman" w:cs="Times New Roman"/>
                <w:i/>
                <w:color w:val="3E3A38"/>
                <w:sz w:val="24"/>
                <w:szCs w:val="24"/>
              </w:rPr>
              <w:t xml:space="preserve"> m'aspira. C'est le vertige de l'exil,</w:t>
            </w:r>
          </w:p>
          <w:p w14:paraId="2351342B"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murmurai</w:t>
            </w:r>
            <w:proofErr w:type="gramEnd"/>
            <w:r w:rsidRPr="00A86D6D">
              <w:rPr>
                <w:rFonts w:ascii="Times New Roman" w:eastAsia="Times New Roman" w:hAnsi="Times New Roman" w:cs="Times New Roman"/>
                <w:i/>
                <w:color w:val="3E3A38"/>
                <w:sz w:val="24"/>
                <w:szCs w:val="24"/>
              </w:rPr>
              <w:t>-je au tréfonds de moi-même.</w:t>
            </w:r>
          </w:p>
          <w:p w14:paraId="7D4B1D53"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Je n'avais plus ni ma terre sous le pied,</w:t>
            </w:r>
          </w:p>
          <w:p w14:paraId="45B0F2D6"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ni</w:t>
            </w:r>
            <w:proofErr w:type="gramEnd"/>
            <w:r w:rsidRPr="00A86D6D">
              <w:rPr>
                <w:rFonts w:ascii="Times New Roman" w:eastAsia="Times New Roman" w:hAnsi="Times New Roman" w:cs="Times New Roman"/>
                <w:i/>
                <w:color w:val="3E3A38"/>
                <w:sz w:val="24"/>
                <w:szCs w:val="24"/>
              </w:rPr>
              <w:t xml:space="preserve"> ma famille dans les bras,</w:t>
            </w:r>
          </w:p>
          <w:p w14:paraId="3060D4FC" w14:textId="77777777" w:rsidR="00436742" w:rsidRPr="00A86D6D" w:rsidRDefault="00436742" w:rsidP="00720D19">
            <w:pPr>
              <w:rPr>
                <w:rFonts w:ascii="Times New Roman" w:eastAsia="Times New Roman" w:hAnsi="Times New Roman" w:cs="Times New Roman"/>
                <w:i/>
                <w:color w:val="3E3A38"/>
                <w:sz w:val="24"/>
                <w:szCs w:val="24"/>
              </w:rPr>
            </w:pPr>
            <w:proofErr w:type="gramStart"/>
            <w:r w:rsidRPr="00A86D6D">
              <w:rPr>
                <w:rFonts w:ascii="Times New Roman" w:eastAsia="Times New Roman" w:hAnsi="Times New Roman" w:cs="Times New Roman"/>
                <w:i/>
                <w:color w:val="3E3A38"/>
                <w:sz w:val="24"/>
                <w:szCs w:val="24"/>
              </w:rPr>
              <w:t>ni</w:t>
            </w:r>
            <w:proofErr w:type="gramEnd"/>
            <w:r w:rsidRPr="00A86D6D">
              <w:rPr>
                <w:rFonts w:ascii="Times New Roman" w:eastAsia="Times New Roman" w:hAnsi="Times New Roman" w:cs="Times New Roman"/>
                <w:i/>
                <w:color w:val="3E3A38"/>
                <w:sz w:val="24"/>
                <w:szCs w:val="24"/>
              </w:rPr>
              <w:t xml:space="preserve"> mon identité dans la besace.</w:t>
            </w:r>
          </w:p>
          <w:p w14:paraId="0DD787D7" w14:textId="77777777" w:rsidR="00436742" w:rsidRPr="00A86D6D" w:rsidRDefault="00436742" w:rsidP="00720D19">
            <w:pPr>
              <w:rPr>
                <w:rFonts w:ascii="Times New Roman" w:eastAsia="Times New Roman" w:hAnsi="Times New Roman" w:cs="Times New Roman"/>
                <w:i/>
                <w:color w:val="3E3A38"/>
                <w:sz w:val="24"/>
                <w:szCs w:val="24"/>
              </w:rPr>
            </w:pPr>
            <w:r w:rsidRPr="00A86D6D">
              <w:rPr>
                <w:rFonts w:ascii="Times New Roman" w:eastAsia="Times New Roman" w:hAnsi="Times New Roman" w:cs="Times New Roman"/>
                <w:i/>
                <w:color w:val="3E3A38"/>
                <w:sz w:val="24"/>
                <w:szCs w:val="24"/>
              </w:rPr>
              <w:t>Rien.</w:t>
            </w:r>
          </w:p>
          <w:p w14:paraId="2082F0BD" w14:textId="77777777" w:rsidR="00436742" w:rsidRPr="00A86D6D" w:rsidRDefault="00436742" w:rsidP="00720D19">
            <w:pPr>
              <w:rPr>
                <w:rFonts w:ascii="Helvetica Neue" w:eastAsia="Helvetica Neue" w:hAnsi="Helvetica Neue" w:cs="Helvetica Neue"/>
                <w:b/>
                <w:i/>
              </w:rPr>
            </w:pPr>
          </w:p>
        </w:tc>
      </w:tr>
    </w:tbl>
    <w:p w14:paraId="095DB727" w14:textId="77777777" w:rsidR="003250AE" w:rsidRDefault="003250AE" w:rsidP="009E1F34">
      <w:pPr>
        <w:pStyle w:val="NormalWeb"/>
        <w:spacing w:before="0" w:beforeAutospacing="0" w:after="0" w:afterAutospacing="0"/>
        <w:rPr>
          <w:rFonts w:ascii="Helvetica Neue" w:hAnsi="Helvetica Neue"/>
          <w:sz w:val="20"/>
          <w:szCs w:val="20"/>
        </w:rPr>
      </w:pPr>
    </w:p>
    <w:p w14:paraId="02F1DDB5" w14:textId="4CA10E85" w:rsidR="003250AE" w:rsidRPr="006D597C" w:rsidRDefault="003250AE" w:rsidP="009E1F34">
      <w:pPr>
        <w:jc w:val="both"/>
        <w:rPr>
          <w:rFonts w:asciiTheme="majorHAnsi" w:hAnsiTheme="majorHAnsi"/>
        </w:rPr>
      </w:pPr>
      <w:r w:rsidRPr="006D597C">
        <w:rPr>
          <w:rFonts w:asciiTheme="majorHAnsi" w:hAnsiTheme="majorHAnsi"/>
          <w:b/>
          <w:bCs/>
        </w:rPr>
        <w:t>Intentions</w:t>
      </w:r>
      <w:r w:rsidR="006D597C" w:rsidRPr="006D597C">
        <w:rPr>
          <w:rFonts w:asciiTheme="majorHAnsi" w:hAnsiTheme="majorHAnsi"/>
          <w:b/>
          <w:bCs/>
        </w:rPr>
        <w:t> :</w:t>
      </w:r>
      <w:r w:rsidR="006D597C">
        <w:rPr>
          <w:rFonts w:asciiTheme="majorHAnsi" w:hAnsiTheme="majorHAnsi"/>
          <w:b/>
          <w:bCs/>
        </w:rPr>
        <w:t xml:space="preserve"> </w:t>
      </w:r>
      <w:r w:rsidR="00436742">
        <w:rPr>
          <w:rFonts w:asciiTheme="majorHAnsi" w:hAnsiTheme="majorHAnsi"/>
          <w:b/>
          <w:bCs/>
        </w:rPr>
        <w:t>(Agnès – JRS Luxembourg)</w:t>
      </w:r>
    </w:p>
    <w:p w14:paraId="1F218438" w14:textId="45A2122B" w:rsidR="00B7113A" w:rsidRPr="0068548F" w:rsidRDefault="00B7113A" w:rsidP="009E1F34">
      <w:pPr>
        <w:jc w:val="both"/>
        <w:rPr>
          <w:rFonts w:asciiTheme="majorHAnsi" w:hAnsiTheme="majorHAnsi"/>
        </w:rPr>
      </w:pPr>
      <w:r>
        <w:rPr>
          <w:rFonts w:asciiTheme="majorHAnsi" w:hAnsiTheme="majorHAnsi"/>
        </w:rPr>
        <w:t xml:space="preserve">Pour les personnes migrantes qui sont mortes </w:t>
      </w:r>
      <w:r w:rsidR="00E32A7C">
        <w:rPr>
          <w:rFonts w:asciiTheme="majorHAnsi" w:hAnsiTheme="majorHAnsi"/>
        </w:rPr>
        <w:t>sur la route</w:t>
      </w:r>
      <w:r>
        <w:rPr>
          <w:rFonts w:asciiTheme="majorHAnsi" w:hAnsiTheme="majorHAnsi"/>
        </w:rPr>
        <w:t xml:space="preserve"> : pour un inconnu mort le 29 </w:t>
      </w:r>
      <w:proofErr w:type="gramStart"/>
      <w:r>
        <w:rPr>
          <w:rFonts w:asciiTheme="majorHAnsi" w:hAnsiTheme="majorHAnsi"/>
        </w:rPr>
        <w:t>Janvier</w:t>
      </w:r>
      <w:proofErr w:type="gramEnd"/>
      <w:r>
        <w:rPr>
          <w:rFonts w:asciiTheme="majorHAnsi" w:hAnsiTheme="majorHAnsi"/>
        </w:rPr>
        <w:t xml:space="preserve"> 2021, en Grèce, dans une voiture surchargée, pour un inconnu mort électrocuté entre deux trains à Sarajevo le 2 mars 2021, pour 4 hommes syriens morts dans un accident de camion </w:t>
      </w:r>
      <w:r w:rsidR="00976409">
        <w:rPr>
          <w:rFonts w:asciiTheme="majorHAnsi" w:hAnsiTheme="majorHAnsi"/>
        </w:rPr>
        <w:t>près</w:t>
      </w:r>
      <w:r>
        <w:rPr>
          <w:rFonts w:asciiTheme="majorHAnsi" w:hAnsiTheme="majorHAnsi"/>
        </w:rPr>
        <w:t xml:space="preserve"> de la frontière de la Bosnie, le 22 mars 2021, pour une personne retrouvée asphyxiée dans un camion le 1</w:t>
      </w:r>
      <w:r w:rsidR="00976409">
        <w:rPr>
          <w:rFonts w:asciiTheme="majorHAnsi" w:hAnsiTheme="majorHAnsi"/>
        </w:rPr>
        <w:t>er</w:t>
      </w:r>
      <w:r>
        <w:rPr>
          <w:rFonts w:asciiTheme="majorHAnsi" w:hAnsiTheme="majorHAnsi"/>
        </w:rPr>
        <w:t xml:space="preserve"> avril 2021</w:t>
      </w:r>
    </w:p>
    <w:p w14:paraId="1E50979A" w14:textId="72130E06" w:rsidR="003250AE" w:rsidRPr="00E32A7C" w:rsidRDefault="003250AE" w:rsidP="009E1F34">
      <w:pPr>
        <w:jc w:val="both"/>
        <w:rPr>
          <w:rFonts w:asciiTheme="majorHAnsi" w:hAnsiTheme="majorHAnsi"/>
          <w:b/>
          <w:bCs/>
        </w:rPr>
      </w:pPr>
      <w:r w:rsidRPr="00E32A7C">
        <w:rPr>
          <w:rFonts w:asciiTheme="majorHAnsi" w:hAnsiTheme="majorHAnsi"/>
          <w:b/>
          <w:bCs/>
        </w:rPr>
        <w:lastRenderedPageBreak/>
        <w:t xml:space="preserve">Silence… </w:t>
      </w:r>
    </w:p>
    <w:p w14:paraId="1464CF8E" w14:textId="77777777" w:rsidR="009E1F34" w:rsidRPr="00B7113A" w:rsidRDefault="009E1F34" w:rsidP="009E1F34">
      <w:pPr>
        <w:pStyle w:val="NormalWeb"/>
        <w:spacing w:before="0" w:beforeAutospacing="0" w:after="0" w:afterAutospacing="0"/>
        <w:rPr>
          <w:rFonts w:ascii="Helvetica Neue" w:hAnsi="Helvetica Neue"/>
          <w:b/>
          <w:bCs/>
          <w:sz w:val="20"/>
          <w:szCs w:val="20"/>
        </w:rPr>
      </w:pPr>
    </w:p>
    <w:p w14:paraId="62A67687" w14:textId="6D1ADCAB" w:rsidR="003250AE" w:rsidRPr="00B7113A" w:rsidRDefault="0068548F" w:rsidP="009E1F34">
      <w:pPr>
        <w:pStyle w:val="NormalWeb"/>
        <w:spacing w:before="0" w:beforeAutospacing="0" w:after="0" w:afterAutospacing="0"/>
        <w:rPr>
          <w:rFonts w:ascii="Helvetica Neue" w:hAnsi="Helvetica Neue"/>
          <w:b/>
          <w:bCs/>
          <w:sz w:val="20"/>
          <w:szCs w:val="20"/>
        </w:rPr>
      </w:pPr>
      <w:r w:rsidRPr="00B7113A">
        <w:rPr>
          <w:rFonts w:ascii="Helvetica Neue" w:hAnsi="Helvetica Neue"/>
          <w:b/>
          <w:bCs/>
          <w:sz w:val="20"/>
          <w:szCs w:val="20"/>
        </w:rPr>
        <w:t>2</w:t>
      </w:r>
      <w:r w:rsidRPr="00B7113A">
        <w:rPr>
          <w:rFonts w:ascii="Helvetica Neue" w:hAnsi="Helvetica Neue"/>
          <w:b/>
          <w:bCs/>
          <w:sz w:val="20"/>
          <w:szCs w:val="20"/>
          <w:vertAlign w:val="superscript"/>
        </w:rPr>
        <w:t>e</w:t>
      </w:r>
      <w:r w:rsidRPr="00B7113A">
        <w:rPr>
          <w:rFonts w:ascii="Helvetica Neue" w:hAnsi="Helvetica Neue"/>
          <w:b/>
          <w:bCs/>
          <w:sz w:val="20"/>
          <w:szCs w:val="20"/>
        </w:rPr>
        <w:t xml:space="preserve"> </w:t>
      </w:r>
      <w:r w:rsidR="003250AE" w:rsidRPr="00B7113A">
        <w:rPr>
          <w:rFonts w:ascii="Helvetica Neue" w:hAnsi="Helvetica Neue"/>
          <w:b/>
          <w:bCs/>
          <w:sz w:val="20"/>
          <w:szCs w:val="20"/>
        </w:rPr>
        <w:t xml:space="preserve">Expression </w:t>
      </w:r>
      <w:r w:rsidRPr="00B7113A">
        <w:rPr>
          <w:rFonts w:ascii="Helvetica Neue" w:hAnsi="Helvetica Neue"/>
          <w:b/>
          <w:bCs/>
          <w:sz w:val="20"/>
          <w:szCs w:val="20"/>
        </w:rPr>
        <w:t xml:space="preserve">Walid </w:t>
      </w:r>
      <w:r w:rsidR="003250AE" w:rsidRPr="00B7113A">
        <w:rPr>
          <w:rFonts w:ascii="Helvetica Neue" w:hAnsi="Helvetica Neue"/>
          <w:b/>
          <w:bCs/>
          <w:sz w:val="20"/>
          <w:szCs w:val="20"/>
        </w:rPr>
        <w:t>(chant</w:t>
      </w:r>
      <w:r w:rsidRPr="00B7113A">
        <w:rPr>
          <w:rFonts w:ascii="Helvetica Neue" w:hAnsi="Helvetica Neue"/>
          <w:b/>
          <w:bCs/>
          <w:sz w:val="20"/>
          <w:szCs w:val="20"/>
        </w:rPr>
        <w:t>ée arabe</w:t>
      </w:r>
      <w:r w:rsidR="003250AE" w:rsidRPr="00B7113A">
        <w:rPr>
          <w:rFonts w:ascii="Helvetica Neue" w:hAnsi="Helvetica Neue"/>
          <w:b/>
          <w:bCs/>
          <w:sz w:val="20"/>
          <w:szCs w:val="20"/>
        </w:rPr>
        <w:t>)</w:t>
      </w:r>
    </w:p>
    <w:p w14:paraId="226EC0A4" w14:textId="0DE117C4" w:rsidR="003250AE" w:rsidRPr="00B7113A" w:rsidRDefault="003250AE" w:rsidP="009E1F34">
      <w:pPr>
        <w:pStyle w:val="NormalWeb"/>
        <w:spacing w:before="0" w:beforeAutospacing="0" w:after="0" w:afterAutospacing="0"/>
        <w:rPr>
          <w:rFonts w:ascii="Helvetica Neue" w:hAnsi="Helvetica Neue"/>
          <w:b/>
          <w:bCs/>
          <w:sz w:val="20"/>
          <w:szCs w:val="20"/>
        </w:rPr>
      </w:pPr>
    </w:p>
    <w:p w14:paraId="42DE202E" w14:textId="77777777" w:rsidR="003250AE" w:rsidRPr="00272FEE" w:rsidRDefault="003250AE" w:rsidP="003250AE">
      <w:pPr>
        <w:spacing w:after="0" w:line="240" w:lineRule="auto"/>
        <w:rPr>
          <w:rFonts w:asciiTheme="majorHAnsi" w:eastAsia="Times New Roman" w:hAnsiTheme="majorHAnsi" w:cstheme="majorHAnsi"/>
          <w:sz w:val="24"/>
          <w:szCs w:val="24"/>
          <w:lang w:eastAsia="fr-FR"/>
        </w:rPr>
      </w:pPr>
      <w:r w:rsidRPr="00272FEE">
        <w:rPr>
          <w:rFonts w:asciiTheme="majorHAnsi" w:eastAsia="Times New Roman" w:hAnsiTheme="majorHAnsi" w:cstheme="majorHAnsi"/>
          <w:sz w:val="24"/>
          <w:szCs w:val="24"/>
          <w:lang w:eastAsia="fr-FR"/>
        </w:rPr>
        <w:t>[36.77] L'homme ne voit-il pas que Nous l'avons créé d'une goutte de sperme? Et le voilà [devenu] un adversaire déclaré!</w:t>
      </w:r>
    </w:p>
    <w:p w14:paraId="5E8553E9" w14:textId="77777777" w:rsidR="003250AE" w:rsidRPr="00272FEE" w:rsidRDefault="003250AE" w:rsidP="003250AE">
      <w:pPr>
        <w:spacing w:after="0" w:line="240" w:lineRule="auto"/>
        <w:rPr>
          <w:rFonts w:asciiTheme="majorHAnsi" w:eastAsia="Times New Roman" w:hAnsiTheme="majorHAnsi" w:cstheme="majorHAnsi"/>
          <w:sz w:val="24"/>
          <w:szCs w:val="24"/>
          <w:lang w:eastAsia="fr-FR"/>
        </w:rPr>
      </w:pPr>
      <w:r w:rsidRPr="00272FEE">
        <w:rPr>
          <w:rFonts w:asciiTheme="majorHAnsi" w:eastAsia="Times New Roman" w:hAnsiTheme="majorHAnsi" w:cstheme="majorHAnsi"/>
          <w:sz w:val="24"/>
          <w:szCs w:val="24"/>
          <w:lang w:eastAsia="fr-FR"/>
        </w:rPr>
        <w:t>[36.78] Il cite pour Nous un exemple, tandis qu'il oublie sa propre création; il dit: ‹Qui va redonner la vie à des ossements une fois réduits en poussière?›</w:t>
      </w:r>
    </w:p>
    <w:p w14:paraId="3BF0EB42" w14:textId="77777777" w:rsidR="003250AE" w:rsidRPr="00272FEE" w:rsidRDefault="003250AE" w:rsidP="003250AE">
      <w:pPr>
        <w:spacing w:after="0" w:line="240" w:lineRule="auto"/>
        <w:rPr>
          <w:rFonts w:asciiTheme="majorHAnsi" w:eastAsia="Times New Roman" w:hAnsiTheme="majorHAnsi" w:cstheme="majorHAnsi"/>
          <w:sz w:val="24"/>
          <w:szCs w:val="24"/>
          <w:lang w:eastAsia="fr-FR"/>
        </w:rPr>
      </w:pPr>
      <w:r w:rsidRPr="00272FEE">
        <w:rPr>
          <w:rFonts w:asciiTheme="majorHAnsi" w:eastAsia="Times New Roman" w:hAnsiTheme="majorHAnsi" w:cstheme="majorHAnsi"/>
          <w:sz w:val="24"/>
          <w:szCs w:val="24"/>
          <w:lang w:eastAsia="fr-FR"/>
        </w:rPr>
        <w:t>[36.79] Dis: ‹Celui qui les a créés une première fois, leur redonnera la vie. Il Se connaît parfaitement à toute création;</w:t>
      </w:r>
    </w:p>
    <w:p w14:paraId="247E261C" w14:textId="77777777" w:rsidR="003250AE" w:rsidRPr="00272FEE" w:rsidRDefault="003250AE" w:rsidP="003250AE">
      <w:pPr>
        <w:spacing w:after="0" w:line="240" w:lineRule="auto"/>
        <w:rPr>
          <w:rFonts w:asciiTheme="majorHAnsi" w:eastAsia="Times New Roman" w:hAnsiTheme="majorHAnsi" w:cstheme="majorHAnsi"/>
          <w:sz w:val="24"/>
          <w:szCs w:val="24"/>
          <w:lang w:eastAsia="fr-FR"/>
        </w:rPr>
      </w:pPr>
      <w:r w:rsidRPr="00272FEE">
        <w:rPr>
          <w:rFonts w:asciiTheme="majorHAnsi" w:eastAsia="Times New Roman" w:hAnsiTheme="majorHAnsi" w:cstheme="majorHAnsi"/>
          <w:sz w:val="24"/>
          <w:szCs w:val="24"/>
          <w:lang w:eastAsia="fr-FR"/>
        </w:rPr>
        <w:t>[36.80] c'est Lui qui, de l'arbre vert, a fait pour vous du feu, et voilà que de cela vous allumez.</w:t>
      </w:r>
    </w:p>
    <w:p w14:paraId="1688BF90" w14:textId="77777777" w:rsidR="003250AE" w:rsidRPr="00272FEE" w:rsidRDefault="003250AE" w:rsidP="003250AE">
      <w:pPr>
        <w:spacing w:after="0" w:line="240" w:lineRule="auto"/>
        <w:rPr>
          <w:rFonts w:asciiTheme="majorHAnsi" w:eastAsia="Times New Roman" w:hAnsiTheme="majorHAnsi" w:cstheme="majorHAnsi"/>
          <w:sz w:val="24"/>
          <w:szCs w:val="24"/>
          <w:lang w:eastAsia="fr-FR"/>
        </w:rPr>
      </w:pPr>
      <w:r w:rsidRPr="00272FEE">
        <w:rPr>
          <w:rFonts w:asciiTheme="majorHAnsi" w:eastAsia="Times New Roman" w:hAnsiTheme="majorHAnsi" w:cstheme="majorHAnsi"/>
          <w:sz w:val="24"/>
          <w:szCs w:val="24"/>
          <w:lang w:eastAsia="fr-FR"/>
        </w:rPr>
        <w:t>[36.81] Celui qui a créé les cieux et la terre ne sera-t-Il pas capable de créer leur pareil? Oh que si! et Il est le grand Créateur, l'Omniscient.</w:t>
      </w:r>
    </w:p>
    <w:p w14:paraId="1729C46B" w14:textId="77777777" w:rsidR="003250AE" w:rsidRPr="00272FEE" w:rsidRDefault="003250AE" w:rsidP="003250AE">
      <w:pPr>
        <w:spacing w:after="0" w:line="240" w:lineRule="auto"/>
        <w:rPr>
          <w:rFonts w:asciiTheme="majorHAnsi" w:eastAsia="Times New Roman" w:hAnsiTheme="majorHAnsi" w:cstheme="majorHAnsi"/>
          <w:sz w:val="24"/>
          <w:szCs w:val="24"/>
          <w:lang w:eastAsia="fr-FR"/>
        </w:rPr>
      </w:pPr>
      <w:r w:rsidRPr="00272FEE">
        <w:rPr>
          <w:rFonts w:asciiTheme="majorHAnsi" w:eastAsia="Times New Roman" w:hAnsiTheme="majorHAnsi" w:cstheme="majorHAnsi"/>
          <w:sz w:val="24"/>
          <w:szCs w:val="24"/>
          <w:lang w:eastAsia="fr-FR"/>
        </w:rPr>
        <w:t>[36.82] Quand Il veut une chose, Son commandement consiste à dire: ‹Sois›, et c'est.</w:t>
      </w:r>
    </w:p>
    <w:p w14:paraId="3860ECD3" w14:textId="77777777" w:rsidR="003250AE" w:rsidRPr="00272FEE" w:rsidRDefault="003250AE" w:rsidP="003250AE">
      <w:pPr>
        <w:spacing w:after="0" w:line="240" w:lineRule="auto"/>
        <w:rPr>
          <w:rFonts w:asciiTheme="majorHAnsi" w:eastAsia="Times New Roman" w:hAnsiTheme="majorHAnsi" w:cstheme="majorHAnsi"/>
          <w:sz w:val="24"/>
          <w:szCs w:val="24"/>
          <w:lang w:eastAsia="fr-FR"/>
        </w:rPr>
      </w:pPr>
      <w:r w:rsidRPr="00272FEE">
        <w:rPr>
          <w:rFonts w:asciiTheme="majorHAnsi" w:eastAsia="Times New Roman" w:hAnsiTheme="majorHAnsi" w:cstheme="majorHAnsi"/>
          <w:sz w:val="24"/>
          <w:szCs w:val="24"/>
          <w:lang w:eastAsia="fr-FR"/>
        </w:rPr>
        <w:t>[36.83] Louange donc, à Celui qui détient en sa main la royauté sur toute chose! Et c'est vers Lui que vous serez ramenés.</w:t>
      </w:r>
    </w:p>
    <w:p w14:paraId="0F5978EC" w14:textId="796A3E14" w:rsidR="003250AE" w:rsidRPr="0068548F" w:rsidRDefault="003250AE" w:rsidP="009E1F34">
      <w:pPr>
        <w:pStyle w:val="NormalWeb"/>
        <w:spacing w:before="0" w:beforeAutospacing="0" w:after="0" w:afterAutospacing="0"/>
        <w:rPr>
          <w:rFonts w:ascii="Helvetica Neue" w:hAnsi="Helvetica Neue"/>
          <w:b/>
          <w:bCs/>
          <w:sz w:val="20"/>
          <w:szCs w:val="20"/>
        </w:rPr>
      </w:pPr>
    </w:p>
    <w:p w14:paraId="7BDC86E3" w14:textId="26612EFA" w:rsidR="003250AE" w:rsidRDefault="003250AE" w:rsidP="009E1F34">
      <w:pPr>
        <w:pStyle w:val="NormalWeb"/>
        <w:spacing w:before="0" w:beforeAutospacing="0" w:after="0" w:afterAutospacing="0"/>
        <w:rPr>
          <w:rFonts w:asciiTheme="majorHAnsi" w:hAnsiTheme="majorHAnsi" w:cstheme="majorHAnsi"/>
          <w:sz w:val="22"/>
          <w:szCs w:val="22"/>
        </w:rPr>
      </w:pPr>
      <w:r w:rsidRPr="00636A8C">
        <w:rPr>
          <w:rFonts w:ascii="Helvetica Neue" w:hAnsi="Helvetica Neue"/>
          <w:b/>
          <w:bCs/>
          <w:sz w:val="20"/>
          <w:szCs w:val="20"/>
        </w:rPr>
        <w:t>Intentions</w:t>
      </w:r>
      <w:r w:rsidR="0068548F" w:rsidRPr="00636A8C">
        <w:rPr>
          <w:rFonts w:ascii="Helvetica Neue" w:hAnsi="Helvetica Neue"/>
          <w:b/>
          <w:bCs/>
          <w:sz w:val="20"/>
          <w:szCs w:val="20"/>
        </w:rPr>
        <w:t xml:space="preserve"> </w:t>
      </w:r>
      <w:r w:rsidRPr="00636A8C">
        <w:rPr>
          <w:rFonts w:ascii="Helvetica Neue" w:hAnsi="Helvetica Neue"/>
          <w:b/>
          <w:bCs/>
          <w:sz w:val="20"/>
          <w:szCs w:val="20"/>
        </w:rPr>
        <w:t>:</w:t>
      </w:r>
      <w:r w:rsidRPr="00272FEE">
        <w:rPr>
          <w:rFonts w:asciiTheme="majorHAnsi" w:hAnsiTheme="majorHAnsi" w:cstheme="majorHAnsi"/>
          <w:sz w:val="20"/>
          <w:szCs w:val="20"/>
        </w:rPr>
        <w:t xml:space="preserve"> </w:t>
      </w:r>
      <w:r w:rsidR="00636A8C" w:rsidRPr="00272FEE">
        <w:rPr>
          <w:rFonts w:asciiTheme="majorHAnsi" w:hAnsiTheme="majorHAnsi" w:cstheme="majorHAnsi"/>
          <w:sz w:val="22"/>
          <w:szCs w:val="22"/>
        </w:rPr>
        <w:t xml:space="preserve">pour les enfants morts sur les routes de l’exil, Aleksandra, un bébé, morte à Calais, </w:t>
      </w:r>
      <w:r w:rsidR="00272FEE" w:rsidRPr="00272FEE">
        <w:rPr>
          <w:rFonts w:asciiTheme="majorHAnsi" w:hAnsiTheme="majorHAnsi" w:cstheme="majorHAnsi"/>
          <w:sz w:val="22"/>
          <w:szCs w:val="22"/>
        </w:rPr>
        <w:t xml:space="preserve">pour trois enfants morts dans une opération de sauvetage le 02 février 2021, pour </w:t>
      </w:r>
      <w:proofErr w:type="spellStart"/>
      <w:r w:rsidR="00272FEE" w:rsidRPr="00272FEE">
        <w:rPr>
          <w:rFonts w:asciiTheme="majorHAnsi" w:hAnsiTheme="majorHAnsi" w:cstheme="majorHAnsi"/>
          <w:sz w:val="22"/>
          <w:szCs w:val="22"/>
        </w:rPr>
        <w:t>Alahssane</w:t>
      </w:r>
      <w:proofErr w:type="spellEnd"/>
      <w:r w:rsidR="00272FEE" w:rsidRPr="00272FEE">
        <w:rPr>
          <w:rFonts w:asciiTheme="majorHAnsi" w:hAnsiTheme="majorHAnsi" w:cstheme="majorHAnsi"/>
          <w:sz w:val="22"/>
          <w:szCs w:val="22"/>
        </w:rPr>
        <w:t xml:space="preserve"> 9 ans, mort le 10 janvier 2021</w:t>
      </w:r>
    </w:p>
    <w:p w14:paraId="79540396" w14:textId="77777777" w:rsidR="00272FEE" w:rsidRPr="00272FEE" w:rsidRDefault="00272FEE" w:rsidP="009E1F34">
      <w:pPr>
        <w:pStyle w:val="NormalWeb"/>
        <w:spacing w:before="0" w:beforeAutospacing="0" w:after="0" w:afterAutospacing="0"/>
        <w:rPr>
          <w:rFonts w:ascii="Helvetica Neue" w:hAnsi="Helvetica Neue"/>
          <w:sz w:val="22"/>
          <w:szCs w:val="22"/>
        </w:rPr>
      </w:pPr>
    </w:p>
    <w:p w14:paraId="406D2242" w14:textId="1DC72CFD" w:rsidR="003250AE" w:rsidRPr="002345CC" w:rsidRDefault="003250AE" w:rsidP="009E1F34">
      <w:pPr>
        <w:pStyle w:val="NormalWeb"/>
        <w:spacing w:before="0" w:beforeAutospacing="0" w:after="0" w:afterAutospacing="0"/>
        <w:rPr>
          <w:rFonts w:asciiTheme="majorHAnsi" w:eastAsiaTheme="minorHAnsi" w:hAnsiTheme="majorHAnsi" w:cstheme="minorBidi"/>
          <w:b/>
          <w:bCs/>
          <w:sz w:val="22"/>
          <w:szCs w:val="22"/>
          <w:lang w:val="en-GB" w:eastAsia="en-US"/>
        </w:rPr>
      </w:pPr>
      <w:r w:rsidRPr="002345CC">
        <w:rPr>
          <w:rFonts w:asciiTheme="majorHAnsi" w:eastAsiaTheme="minorHAnsi" w:hAnsiTheme="majorHAnsi" w:cstheme="minorBidi"/>
          <w:b/>
          <w:bCs/>
          <w:sz w:val="22"/>
          <w:szCs w:val="22"/>
          <w:lang w:val="en-GB" w:eastAsia="en-US"/>
        </w:rPr>
        <w:t xml:space="preserve">Silence… </w:t>
      </w:r>
    </w:p>
    <w:p w14:paraId="41192C17" w14:textId="77777777" w:rsidR="003250AE" w:rsidRPr="002345CC" w:rsidRDefault="003250AE" w:rsidP="009E1F34">
      <w:pPr>
        <w:pStyle w:val="NormalWeb"/>
        <w:spacing w:before="0" w:beforeAutospacing="0" w:after="0" w:afterAutospacing="0"/>
        <w:rPr>
          <w:rFonts w:ascii="Helvetica Neue" w:hAnsi="Helvetica Neue"/>
          <w:b/>
          <w:bCs/>
          <w:sz w:val="20"/>
          <w:szCs w:val="20"/>
          <w:lang w:val="en-GB"/>
        </w:rPr>
      </w:pPr>
    </w:p>
    <w:p w14:paraId="52AE39C6" w14:textId="77777777" w:rsidR="003250AE" w:rsidRPr="002345CC" w:rsidRDefault="003250AE" w:rsidP="009E1F34">
      <w:pPr>
        <w:pStyle w:val="NormalWeb"/>
        <w:spacing w:before="0" w:beforeAutospacing="0" w:after="0" w:afterAutospacing="0"/>
        <w:rPr>
          <w:rFonts w:ascii="Helvetica Neue" w:hAnsi="Helvetica Neue"/>
          <w:b/>
          <w:bCs/>
          <w:sz w:val="20"/>
          <w:szCs w:val="20"/>
          <w:lang w:val="en-GB"/>
        </w:rPr>
      </w:pPr>
    </w:p>
    <w:p w14:paraId="3EA5A758" w14:textId="3696ED3C" w:rsidR="009E1F34" w:rsidRPr="00A46F5F" w:rsidRDefault="0068548F" w:rsidP="009E1F34">
      <w:pPr>
        <w:pStyle w:val="NormalWeb"/>
        <w:spacing w:before="0" w:beforeAutospacing="0" w:after="0" w:afterAutospacing="0"/>
        <w:rPr>
          <w:rFonts w:ascii="Helvetica Neue" w:hAnsi="Helvetica Neue"/>
          <w:b/>
          <w:bCs/>
          <w:i/>
          <w:iCs/>
          <w:sz w:val="20"/>
          <w:szCs w:val="20"/>
          <w:lang w:val="en-GB"/>
        </w:rPr>
      </w:pPr>
      <w:r w:rsidRPr="00A46F5F">
        <w:rPr>
          <w:rFonts w:ascii="Helvetica Neue" w:hAnsi="Helvetica Neue"/>
          <w:b/>
          <w:bCs/>
          <w:i/>
          <w:iCs/>
          <w:sz w:val="20"/>
          <w:szCs w:val="20"/>
          <w:lang w:val="en-GB"/>
        </w:rPr>
        <w:t xml:space="preserve">Refrain de </w:t>
      </w:r>
      <w:proofErr w:type="gramStart"/>
      <w:r w:rsidRPr="00A46F5F">
        <w:rPr>
          <w:rFonts w:ascii="Helvetica Neue" w:hAnsi="Helvetica Neue"/>
          <w:b/>
          <w:bCs/>
          <w:i/>
          <w:iCs/>
          <w:sz w:val="20"/>
          <w:szCs w:val="20"/>
          <w:lang w:val="en-GB"/>
        </w:rPr>
        <w:t>Taizé :</w:t>
      </w:r>
      <w:proofErr w:type="gramEnd"/>
      <w:r w:rsidRPr="00A46F5F">
        <w:rPr>
          <w:rFonts w:ascii="Helvetica Neue" w:hAnsi="Helvetica Neue"/>
          <w:b/>
          <w:bCs/>
          <w:i/>
          <w:iCs/>
          <w:sz w:val="20"/>
          <w:szCs w:val="20"/>
          <w:lang w:val="en-GB"/>
        </w:rPr>
        <w:t xml:space="preserve"> </w:t>
      </w:r>
      <w:r w:rsidR="009E1F34" w:rsidRPr="00A46F5F">
        <w:rPr>
          <w:rFonts w:ascii="Helvetica Neue" w:hAnsi="Helvetica Neue"/>
          <w:b/>
          <w:bCs/>
          <w:i/>
          <w:iCs/>
          <w:sz w:val="20"/>
          <w:szCs w:val="20"/>
          <w:lang w:val="en-GB"/>
        </w:rPr>
        <w:t>The kingdom of god</w:t>
      </w:r>
    </w:p>
    <w:p w14:paraId="520B0BD1" w14:textId="0CD138B4" w:rsidR="009E1F34" w:rsidRPr="0068548F" w:rsidRDefault="009E1F34" w:rsidP="009E1F34">
      <w:pPr>
        <w:pStyle w:val="NormalWeb"/>
        <w:spacing w:before="0" w:beforeAutospacing="0" w:after="0" w:afterAutospacing="0"/>
        <w:rPr>
          <w:rFonts w:ascii="Helvetica Neue" w:hAnsi="Helvetica Neue"/>
          <w:b/>
          <w:bCs/>
          <w:sz w:val="20"/>
          <w:szCs w:val="20"/>
          <w:lang w:val="en-GB"/>
        </w:rPr>
      </w:pPr>
    </w:p>
    <w:p w14:paraId="095B47D4" w14:textId="11A0098B" w:rsidR="009E1F34" w:rsidRDefault="0068548F" w:rsidP="009E1F34">
      <w:pPr>
        <w:pStyle w:val="NormalWeb"/>
        <w:spacing w:before="0" w:beforeAutospacing="0" w:after="0" w:afterAutospacing="0"/>
        <w:rPr>
          <w:rFonts w:ascii="Helvetica Neue" w:hAnsi="Helvetica Neue"/>
          <w:b/>
          <w:bCs/>
          <w:sz w:val="20"/>
          <w:szCs w:val="20"/>
        </w:rPr>
      </w:pPr>
      <w:r>
        <w:rPr>
          <w:rFonts w:ascii="Helvetica Neue" w:hAnsi="Helvetica Neue"/>
          <w:b/>
          <w:bCs/>
          <w:sz w:val="20"/>
          <w:szCs w:val="20"/>
        </w:rPr>
        <w:t>3</w:t>
      </w:r>
      <w:r w:rsidRPr="0068548F">
        <w:rPr>
          <w:rFonts w:ascii="Helvetica Neue" w:hAnsi="Helvetica Neue"/>
          <w:b/>
          <w:bCs/>
          <w:sz w:val="20"/>
          <w:szCs w:val="20"/>
          <w:vertAlign w:val="superscript"/>
        </w:rPr>
        <w:t>ième</w:t>
      </w:r>
      <w:r>
        <w:rPr>
          <w:rFonts w:ascii="Helvetica Neue" w:hAnsi="Helvetica Neue"/>
          <w:b/>
          <w:bCs/>
          <w:sz w:val="20"/>
          <w:szCs w:val="20"/>
        </w:rPr>
        <w:t xml:space="preserve"> Expression : (Alberto) – Espagnol</w:t>
      </w:r>
      <w:r w:rsidR="000633C9">
        <w:rPr>
          <w:rFonts w:ascii="Helvetica Neue" w:hAnsi="Helvetica Neue"/>
          <w:b/>
          <w:bCs/>
          <w:sz w:val="20"/>
          <w:szCs w:val="20"/>
        </w:rPr>
        <w:t xml:space="preserve"> </w:t>
      </w:r>
    </w:p>
    <w:p w14:paraId="439AC27B" w14:textId="2323D03D" w:rsidR="002345CC" w:rsidRPr="00436742" w:rsidRDefault="002345CC" w:rsidP="009E1F34">
      <w:pPr>
        <w:pStyle w:val="NormalWeb"/>
        <w:spacing w:before="0" w:beforeAutospacing="0" w:after="0" w:afterAutospacing="0"/>
        <w:rPr>
          <w:rFonts w:ascii="Montserrat" w:eastAsia="Verdana" w:hAnsi="Montserrat" w:cs="Verdana"/>
          <w:lang w:eastAsia="en-US"/>
        </w:rPr>
      </w:pPr>
    </w:p>
    <w:p w14:paraId="2FF868B0" w14:textId="08CDDE13" w:rsidR="002345CC" w:rsidRPr="00436742" w:rsidRDefault="002345CC" w:rsidP="009E1F34">
      <w:pPr>
        <w:pStyle w:val="NormalWeb"/>
        <w:spacing w:before="0" w:beforeAutospacing="0" w:after="0" w:afterAutospacing="0"/>
        <w:rPr>
          <w:rFonts w:ascii="Montserrat" w:eastAsia="Verdana" w:hAnsi="Montserrat" w:cs="Verdana"/>
          <w:lang w:eastAsia="en-US"/>
        </w:rPr>
      </w:pPr>
      <w:r w:rsidRPr="00436742">
        <w:rPr>
          <w:rFonts w:ascii="Montserrat" w:eastAsia="Verdana" w:hAnsi="Montserrat" w:cs="Verdana"/>
          <w:lang w:eastAsia="en-US"/>
        </w:rPr>
        <w:t>Méditation – Ex. Spi 223</w:t>
      </w:r>
      <w:r w:rsidR="00E43CDD" w:rsidRPr="00436742">
        <w:rPr>
          <w:rFonts w:ascii="Montserrat" w:eastAsia="Verdana" w:hAnsi="Montserrat" w:cs="Verdana"/>
          <w:lang w:eastAsia="en-US"/>
        </w:rPr>
        <w:t xml:space="preserve">, Benjamin Gonzalez </w:t>
      </w:r>
      <w:proofErr w:type="spellStart"/>
      <w:r w:rsidR="00E43CDD" w:rsidRPr="00436742">
        <w:rPr>
          <w:rFonts w:ascii="Montserrat" w:eastAsia="Verdana" w:hAnsi="Montserrat" w:cs="Verdana"/>
          <w:lang w:eastAsia="en-US"/>
        </w:rPr>
        <w:t>Buelta</w:t>
      </w:r>
      <w:proofErr w:type="spellEnd"/>
    </w:p>
    <w:p w14:paraId="49D2C53A" w14:textId="211EDCE3" w:rsidR="00436742" w:rsidRPr="00A86D6D" w:rsidRDefault="00436742" w:rsidP="00436742">
      <w:pPr>
        <w:spacing w:line="240" w:lineRule="auto"/>
        <w:rPr>
          <w:rFonts w:ascii="Montserrat" w:eastAsia="Helvetica Neue" w:hAnsi="Montserrat" w:cs="Helvetica Neue"/>
          <w:sz w:val="24"/>
          <w:szCs w:val="24"/>
        </w:rPr>
      </w:pPr>
      <w:r w:rsidRPr="00A86D6D">
        <w:rPr>
          <w:rFonts w:ascii="Montserrat" w:eastAsia="Verdana" w:hAnsi="Montserrat" w:cs="Verdana"/>
          <w:sz w:val="24"/>
          <w:szCs w:val="24"/>
        </w:rPr>
        <w:t>Considérer comment la divinité, qui paraissait se cacher dans la Passion, parût et se montre maintenant si miraculeusement dans la très sainte Résurrection, par les vrais et très saints effets de celle-ci.</w:t>
      </w:r>
    </w:p>
    <w:p w14:paraId="5CCD44BC" w14:textId="77777777" w:rsidR="00436742" w:rsidRPr="002345CC" w:rsidRDefault="00436742" w:rsidP="009E1F34">
      <w:pPr>
        <w:pStyle w:val="NormalWeb"/>
        <w:spacing w:before="0" w:beforeAutospacing="0" w:after="0" w:afterAutospacing="0"/>
        <w:rPr>
          <w:rFonts w:ascii="Helvetica Neue" w:hAnsi="Helvetica Neue"/>
          <w:sz w:val="20"/>
          <w:szCs w:val="20"/>
        </w:rPr>
      </w:pPr>
    </w:p>
    <w:p w14:paraId="2B44A426" w14:textId="035A06EC" w:rsidR="002345CC" w:rsidRDefault="002345CC" w:rsidP="009E1F34">
      <w:pPr>
        <w:pStyle w:val="NormalWeb"/>
        <w:spacing w:before="0" w:beforeAutospacing="0" w:after="0" w:afterAutospacing="0"/>
        <w:rPr>
          <w:rFonts w:ascii="Helvetica Neue" w:hAnsi="Helvetica Neue"/>
          <w:b/>
          <w:bC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45CC" w:rsidRPr="00785029" w14:paraId="1DA66388" w14:textId="77777777" w:rsidTr="002004FB">
        <w:tc>
          <w:tcPr>
            <w:tcW w:w="4531" w:type="dxa"/>
          </w:tcPr>
          <w:p w14:paraId="0D77679C"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Al morir mi amigo</w:t>
            </w:r>
          </w:p>
          <w:p w14:paraId="38CE93AE"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algo de mí</w:t>
            </w:r>
          </w:p>
          <w:p w14:paraId="6804430A"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que ya era él</w:t>
            </w:r>
          </w:p>
          <w:p w14:paraId="068CC5C1"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se fue.</w:t>
            </w:r>
          </w:p>
          <w:p w14:paraId="618B3EE6"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Algo de mí</w:t>
            </w:r>
          </w:p>
          <w:p w14:paraId="35F8E9D4"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resucitó en él.</w:t>
            </w:r>
          </w:p>
          <w:p w14:paraId="292F2F8D"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Algo de él</w:t>
            </w:r>
          </w:p>
          <w:p w14:paraId="123FFD48"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que todavía es yo</w:t>
            </w:r>
          </w:p>
          <w:p w14:paraId="3BE46A74"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se quedó.</w:t>
            </w:r>
          </w:p>
          <w:p w14:paraId="44D4BFEE"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Algo de él</w:t>
            </w:r>
          </w:p>
          <w:p w14:paraId="30D3D47F"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espera en mí resurrección.</w:t>
            </w:r>
          </w:p>
          <w:p w14:paraId="498BC71B"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El tiempo al andar</w:t>
            </w:r>
          </w:p>
          <w:p w14:paraId="12622EC7"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parece devorar</w:t>
            </w:r>
          </w:p>
          <w:p w14:paraId="5BA94535"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todo el amor.</w:t>
            </w:r>
          </w:p>
          <w:p w14:paraId="07D0F5F2"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 xml:space="preserve">Pero </w:t>
            </w:r>
            <w:proofErr w:type="gramStart"/>
            <w:r w:rsidRPr="00785029">
              <w:rPr>
                <w:rFonts w:ascii="Times-Roman" w:hAnsi="Times-Roman" w:cs="Times-Roman"/>
                <w:sz w:val="23"/>
                <w:szCs w:val="23"/>
                <w:lang w:val="es-419"/>
              </w:rPr>
              <w:t>cuanto más aleja</w:t>
            </w:r>
            <w:proofErr w:type="gramEnd"/>
          </w:p>
          <w:p w14:paraId="767809C5"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en el pasado mi recuerdo,</w:t>
            </w:r>
          </w:p>
          <w:p w14:paraId="761BC7FE"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más me acerca</w:t>
            </w:r>
          </w:p>
          <w:p w14:paraId="22D45E2D"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al encuentro sin distancia</w:t>
            </w:r>
          </w:p>
          <w:p w14:paraId="482DA469"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del futuro.</w:t>
            </w:r>
          </w:p>
          <w:p w14:paraId="1A09359A"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Aunque en mí</w:t>
            </w:r>
          </w:p>
          <w:p w14:paraId="6E5A062C"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cada día tiene</w:t>
            </w:r>
          </w:p>
          <w:p w14:paraId="0EABACCA"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su poda, su espera y su cosecha,</w:t>
            </w:r>
          </w:p>
          <w:p w14:paraId="6B107CF3"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para él</w:t>
            </w:r>
          </w:p>
          <w:p w14:paraId="72965FA0"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ya toda la historia se cumplió,</w:t>
            </w:r>
          </w:p>
          <w:p w14:paraId="0DDF65F4"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yo llegué con él,</w:t>
            </w:r>
          </w:p>
          <w:p w14:paraId="4E56F99D" w14:textId="77777777" w:rsidR="002345CC" w:rsidRPr="00785029" w:rsidRDefault="002345CC" w:rsidP="00B01600">
            <w:pPr>
              <w:autoSpaceDE w:val="0"/>
              <w:autoSpaceDN w:val="0"/>
              <w:adjustRightInd w:val="0"/>
              <w:rPr>
                <w:rFonts w:ascii="Times-Roman" w:hAnsi="Times-Roman" w:cs="Times-Roman"/>
                <w:sz w:val="23"/>
                <w:szCs w:val="23"/>
                <w:lang w:val="es-419"/>
              </w:rPr>
            </w:pPr>
            <w:r w:rsidRPr="00785029">
              <w:rPr>
                <w:rFonts w:ascii="Times-Roman" w:hAnsi="Times-Roman" w:cs="Times-Roman"/>
                <w:sz w:val="23"/>
                <w:szCs w:val="23"/>
                <w:lang w:val="es-419"/>
              </w:rPr>
              <w:t>y allí estoy.</w:t>
            </w:r>
          </w:p>
          <w:p w14:paraId="79B2C9CF" w14:textId="77777777" w:rsidR="002345CC" w:rsidRDefault="002345CC" w:rsidP="00B01600">
            <w:r>
              <w:rPr>
                <w:rFonts w:ascii="Times-Roman" w:hAnsi="Times-Roman" w:cs="Times-Roman"/>
                <w:sz w:val="23"/>
                <w:szCs w:val="23"/>
              </w:rPr>
              <w:t>Gracias, Señor.</w:t>
            </w:r>
          </w:p>
          <w:p w14:paraId="5AF4F8DE" w14:textId="77777777" w:rsidR="002345CC" w:rsidRDefault="002345CC" w:rsidP="00B01600">
            <w:pPr>
              <w:autoSpaceDE w:val="0"/>
              <w:autoSpaceDN w:val="0"/>
              <w:adjustRightInd w:val="0"/>
              <w:rPr>
                <w:rFonts w:ascii="Times-Italic" w:hAnsi="Times-Italic" w:cs="Times-Italic"/>
                <w:i/>
                <w:iCs/>
                <w:sz w:val="23"/>
                <w:szCs w:val="23"/>
                <w:lang w:val="es-419"/>
              </w:rPr>
            </w:pPr>
          </w:p>
        </w:tc>
        <w:tc>
          <w:tcPr>
            <w:tcW w:w="4531" w:type="dxa"/>
          </w:tcPr>
          <w:p w14:paraId="02FC416E" w14:textId="77777777" w:rsidR="002345CC" w:rsidRPr="00785029"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A la mort de mon ami</w:t>
            </w:r>
          </w:p>
          <w:p w14:paraId="2266D834"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q</w:t>
            </w:r>
            <w:r w:rsidRPr="00785029">
              <w:rPr>
                <w:rFonts w:ascii="Times-Italic" w:hAnsi="Times-Italic" w:cs="Times-Italic"/>
                <w:i/>
                <w:iCs/>
                <w:sz w:val="23"/>
                <w:szCs w:val="23"/>
              </w:rPr>
              <w:t>uel</w:t>
            </w:r>
            <w:r>
              <w:rPr>
                <w:rFonts w:ascii="Times-Italic" w:hAnsi="Times-Italic" w:cs="Times-Italic"/>
                <w:i/>
                <w:iCs/>
                <w:sz w:val="23"/>
                <w:szCs w:val="23"/>
              </w:rPr>
              <w:t>que</w:t>
            </w:r>
            <w:proofErr w:type="gramEnd"/>
            <w:r>
              <w:rPr>
                <w:rFonts w:ascii="Times-Italic" w:hAnsi="Times-Italic" w:cs="Times-Italic"/>
                <w:i/>
                <w:iCs/>
                <w:sz w:val="23"/>
                <w:szCs w:val="23"/>
              </w:rPr>
              <w:t xml:space="preserve"> chose de moi</w:t>
            </w:r>
          </w:p>
          <w:p w14:paraId="5E81020E"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qui</w:t>
            </w:r>
            <w:proofErr w:type="gramEnd"/>
            <w:r>
              <w:rPr>
                <w:rFonts w:ascii="Times-Italic" w:hAnsi="Times-Italic" w:cs="Times-Italic"/>
                <w:i/>
                <w:iCs/>
                <w:sz w:val="23"/>
                <w:szCs w:val="23"/>
              </w:rPr>
              <w:t xml:space="preserve"> était déjà lui</w:t>
            </w:r>
          </w:p>
          <w:p w14:paraId="1638C8A7"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s’en</w:t>
            </w:r>
            <w:proofErr w:type="gramEnd"/>
            <w:r>
              <w:rPr>
                <w:rFonts w:ascii="Times-Italic" w:hAnsi="Times-Italic" w:cs="Times-Italic"/>
                <w:i/>
                <w:iCs/>
                <w:sz w:val="23"/>
                <w:szCs w:val="23"/>
              </w:rPr>
              <w:t xml:space="preserve"> est allé.</w:t>
            </w:r>
          </w:p>
          <w:p w14:paraId="1B7661EC" w14:textId="77777777" w:rsidR="002345CC"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Quelque chose de moi</w:t>
            </w:r>
          </w:p>
          <w:p w14:paraId="27975781" w14:textId="77777777" w:rsidR="002345CC"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Ressuscita en lui.</w:t>
            </w:r>
          </w:p>
          <w:p w14:paraId="7404AF40" w14:textId="77777777" w:rsidR="002345CC"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 xml:space="preserve">Quelque chose de lui </w:t>
            </w:r>
          </w:p>
          <w:p w14:paraId="72C41DB6"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qui</w:t>
            </w:r>
            <w:proofErr w:type="gramEnd"/>
            <w:r>
              <w:rPr>
                <w:rFonts w:ascii="Times-Italic" w:hAnsi="Times-Italic" w:cs="Times-Italic"/>
                <w:i/>
                <w:iCs/>
                <w:sz w:val="23"/>
                <w:szCs w:val="23"/>
              </w:rPr>
              <w:t xml:space="preserve"> est toujours moi</w:t>
            </w:r>
          </w:p>
          <w:p w14:paraId="68B4CBDF"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est</w:t>
            </w:r>
            <w:proofErr w:type="gramEnd"/>
            <w:r>
              <w:rPr>
                <w:rFonts w:ascii="Times-Italic" w:hAnsi="Times-Italic" w:cs="Times-Italic"/>
                <w:i/>
                <w:iCs/>
                <w:sz w:val="23"/>
                <w:szCs w:val="23"/>
              </w:rPr>
              <w:t xml:space="preserve"> resté.</w:t>
            </w:r>
          </w:p>
          <w:p w14:paraId="7AFE147B" w14:textId="0DD2F84E" w:rsidR="002345CC"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Quelque chose de lui</w:t>
            </w:r>
            <w:r w:rsidR="00976409">
              <w:rPr>
                <w:rFonts w:ascii="Times-Italic" w:hAnsi="Times-Italic" w:cs="Times-Italic"/>
                <w:i/>
                <w:iCs/>
                <w:sz w:val="23"/>
                <w:szCs w:val="23"/>
              </w:rPr>
              <w:t xml:space="preserve"> </w:t>
            </w:r>
            <w:r>
              <w:rPr>
                <w:rFonts w:ascii="Times-Italic" w:hAnsi="Times-Italic" w:cs="Times-Italic"/>
                <w:i/>
                <w:iCs/>
                <w:sz w:val="23"/>
                <w:szCs w:val="23"/>
              </w:rPr>
              <w:t>attend en moi résurrection</w:t>
            </w:r>
          </w:p>
          <w:p w14:paraId="0064B729" w14:textId="77777777" w:rsidR="002345CC"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Le temps en avançant</w:t>
            </w:r>
          </w:p>
          <w:p w14:paraId="32D358C4"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parait</w:t>
            </w:r>
            <w:proofErr w:type="gramEnd"/>
            <w:r>
              <w:rPr>
                <w:rFonts w:ascii="Times-Italic" w:hAnsi="Times-Italic" w:cs="Times-Italic"/>
                <w:i/>
                <w:iCs/>
                <w:sz w:val="23"/>
                <w:szCs w:val="23"/>
              </w:rPr>
              <w:t xml:space="preserve"> dévorer</w:t>
            </w:r>
          </w:p>
          <w:p w14:paraId="71012BDF"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tout</w:t>
            </w:r>
            <w:proofErr w:type="gramEnd"/>
            <w:r>
              <w:rPr>
                <w:rFonts w:ascii="Times-Italic" w:hAnsi="Times-Italic" w:cs="Times-Italic"/>
                <w:i/>
                <w:iCs/>
                <w:sz w:val="23"/>
                <w:szCs w:val="23"/>
              </w:rPr>
              <w:t xml:space="preserve"> l’amour.</w:t>
            </w:r>
          </w:p>
          <w:p w14:paraId="54FCFBFA" w14:textId="77777777" w:rsidR="002345CC"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Mais plus il éloigne</w:t>
            </w:r>
          </w:p>
          <w:p w14:paraId="085B8A4E"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mon</w:t>
            </w:r>
            <w:proofErr w:type="gramEnd"/>
            <w:r>
              <w:rPr>
                <w:rFonts w:ascii="Times-Italic" w:hAnsi="Times-Italic" w:cs="Times-Italic"/>
                <w:i/>
                <w:iCs/>
                <w:sz w:val="23"/>
                <w:szCs w:val="23"/>
              </w:rPr>
              <w:t xml:space="preserve"> souvenir dans le passé</w:t>
            </w:r>
          </w:p>
          <w:p w14:paraId="3AD575B4"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plus</w:t>
            </w:r>
            <w:proofErr w:type="gramEnd"/>
            <w:r>
              <w:rPr>
                <w:rFonts w:ascii="Times-Italic" w:hAnsi="Times-Italic" w:cs="Times-Italic"/>
                <w:i/>
                <w:iCs/>
                <w:sz w:val="23"/>
                <w:szCs w:val="23"/>
              </w:rPr>
              <w:t xml:space="preserve"> il m’approche</w:t>
            </w:r>
          </w:p>
          <w:p w14:paraId="2A114A0B"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de</w:t>
            </w:r>
            <w:proofErr w:type="gramEnd"/>
            <w:r>
              <w:rPr>
                <w:rFonts w:ascii="Times-Italic" w:hAnsi="Times-Italic" w:cs="Times-Italic"/>
                <w:i/>
                <w:iCs/>
                <w:sz w:val="23"/>
                <w:szCs w:val="23"/>
              </w:rPr>
              <w:t xml:space="preserve"> la rencontre sans distance </w:t>
            </w:r>
          </w:p>
          <w:p w14:paraId="74523EB1"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du</w:t>
            </w:r>
            <w:proofErr w:type="gramEnd"/>
            <w:r>
              <w:rPr>
                <w:rFonts w:ascii="Times-Italic" w:hAnsi="Times-Italic" w:cs="Times-Italic"/>
                <w:i/>
                <w:iCs/>
                <w:sz w:val="23"/>
                <w:szCs w:val="23"/>
              </w:rPr>
              <w:t xml:space="preserve"> futur.</w:t>
            </w:r>
          </w:p>
          <w:p w14:paraId="123BFD12" w14:textId="77777777" w:rsidR="002345CC"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Bien qu’en moi</w:t>
            </w:r>
          </w:p>
          <w:p w14:paraId="22685D41"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chaque</w:t>
            </w:r>
            <w:proofErr w:type="gramEnd"/>
            <w:r>
              <w:rPr>
                <w:rFonts w:ascii="Times-Italic" w:hAnsi="Times-Italic" w:cs="Times-Italic"/>
                <w:i/>
                <w:iCs/>
                <w:sz w:val="23"/>
                <w:szCs w:val="23"/>
              </w:rPr>
              <w:t xml:space="preserve"> jour tient</w:t>
            </w:r>
          </w:p>
          <w:p w14:paraId="18CE458E" w14:textId="4733D0CD"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son</w:t>
            </w:r>
            <w:proofErr w:type="gramEnd"/>
            <w:r>
              <w:rPr>
                <w:rFonts w:ascii="Times-Italic" w:hAnsi="Times-Italic" w:cs="Times-Italic"/>
                <w:i/>
                <w:iCs/>
                <w:sz w:val="23"/>
                <w:szCs w:val="23"/>
              </w:rPr>
              <w:t xml:space="preserve"> élagage, son attente, sa récolte,</w:t>
            </w:r>
          </w:p>
          <w:p w14:paraId="3C4F223E"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pour</w:t>
            </w:r>
            <w:proofErr w:type="gramEnd"/>
            <w:r>
              <w:rPr>
                <w:rFonts w:ascii="Times-Italic" w:hAnsi="Times-Italic" w:cs="Times-Italic"/>
                <w:i/>
                <w:iCs/>
                <w:sz w:val="23"/>
                <w:szCs w:val="23"/>
              </w:rPr>
              <w:t xml:space="preserve"> lui</w:t>
            </w:r>
          </w:p>
          <w:p w14:paraId="42E16D34"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toute</w:t>
            </w:r>
            <w:proofErr w:type="gramEnd"/>
            <w:r>
              <w:rPr>
                <w:rFonts w:ascii="Times-Italic" w:hAnsi="Times-Italic" w:cs="Times-Italic"/>
                <w:i/>
                <w:iCs/>
                <w:sz w:val="23"/>
                <w:szCs w:val="23"/>
              </w:rPr>
              <w:t xml:space="preserve"> l’histoire déjà s’est accomplie,</w:t>
            </w:r>
          </w:p>
          <w:p w14:paraId="5D274512"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je</w:t>
            </w:r>
            <w:proofErr w:type="gramEnd"/>
            <w:r>
              <w:rPr>
                <w:rFonts w:ascii="Times-Italic" w:hAnsi="Times-Italic" w:cs="Times-Italic"/>
                <w:i/>
                <w:iCs/>
                <w:sz w:val="23"/>
                <w:szCs w:val="23"/>
              </w:rPr>
              <w:t xml:space="preserve"> suis arrivé avec lui, </w:t>
            </w:r>
          </w:p>
          <w:p w14:paraId="4691B3EE" w14:textId="77777777" w:rsidR="002345CC" w:rsidRDefault="002345CC" w:rsidP="00B01600">
            <w:pPr>
              <w:autoSpaceDE w:val="0"/>
              <w:autoSpaceDN w:val="0"/>
              <w:adjustRightInd w:val="0"/>
              <w:rPr>
                <w:rFonts w:ascii="Times-Italic" w:hAnsi="Times-Italic" w:cs="Times-Italic"/>
                <w:i/>
                <w:iCs/>
                <w:sz w:val="23"/>
                <w:szCs w:val="23"/>
              </w:rPr>
            </w:pPr>
            <w:proofErr w:type="gramStart"/>
            <w:r>
              <w:rPr>
                <w:rFonts w:ascii="Times-Italic" w:hAnsi="Times-Italic" w:cs="Times-Italic"/>
                <w:i/>
                <w:iCs/>
                <w:sz w:val="23"/>
                <w:szCs w:val="23"/>
              </w:rPr>
              <w:t>et</w:t>
            </w:r>
            <w:proofErr w:type="gramEnd"/>
            <w:r>
              <w:rPr>
                <w:rFonts w:ascii="Times-Italic" w:hAnsi="Times-Italic" w:cs="Times-Italic"/>
                <w:i/>
                <w:iCs/>
                <w:sz w:val="23"/>
                <w:szCs w:val="23"/>
              </w:rPr>
              <w:t xml:space="preserve"> c’est là que je suis.</w:t>
            </w:r>
          </w:p>
          <w:p w14:paraId="5EB09CFB" w14:textId="77777777" w:rsidR="002345CC" w:rsidRDefault="002345CC" w:rsidP="00B01600">
            <w:pPr>
              <w:autoSpaceDE w:val="0"/>
              <w:autoSpaceDN w:val="0"/>
              <w:adjustRightInd w:val="0"/>
              <w:rPr>
                <w:rFonts w:ascii="Times-Italic" w:hAnsi="Times-Italic" w:cs="Times-Italic"/>
                <w:i/>
                <w:iCs/>
                <w:sz w:val="23"/>
                <w:szCs w:val="23"/>
              </w:rPr>
            </w:pPr>
            <w:r>
              <w:rPr>
                <w:rFonts w:ascii="Times-Italic" w:hAnsi="Times-Italic" w:cs="Times-Italic"/>
                <w:i/>
                <w:iCs/>
                <w:sz w:val="23"/>
                <w:szCs w:val="23"/>
              </w:rPr>
              <w:t>Merci, Seigneur</w:t>
            </w:r>
          </w:p>
          <w:p w14:paraId="38833C20" w14:textId="77777777" w:rsidR="002345CC" w:rsidRPr="00785029" w:rsidRDefault="002345CC" w:rsidP="00B01600">
            <w:pPr>
              <w:autoSpaceDE w:val="0"/>
              <w:autoSpaceDN w:val="0"/>
              <w:adjustRightInd w:val="0"/>
              <w:rPr>
                <w:rFonts w:ascii="Times-Italic" w:hAnsi="Times-Italic" w:cs="Times-Italic"/>
                <w:i/>
                <w:iCs/>
                <w:sz w:val="23"/>
                <w:szCs w:val="23"/>
              </w:rPr>
            </w:pPr>
          </w:p>
        </w:tc>
      </w:tr>
    </w:tbl>
    <w:p w14:paraId="2FC8394B" w14:textId="77777777" w:rsidR="002345CC" w:rsidRDefault="002345CC" w:rsidP="009E1F34">
      <w:pPr>
        <w:pStyle w:val="NormalWeb"/>
        <w:spacing w:before="0" w:beforeAutospacing="0" w:after="0" w:afterAutospacing="0"/>
        <w:rPr>
          <w:rFonts w:ascii="Helvetica Neue" w:hAnsi="Helvetica Neue"/>
          <w:b/>
          <w:bCs/>
          <w:sz w:val="20"/>
          <w:szCs w:val="20"/>
        </w:rPr>
      </w:pPr>
    </w:p>
    <w:p w14:paraId="0F407B39" w14:textId="77777777" w:rsidR="006D597C" w:rsidRDefault="006D597C" w:rsidP="009E1F34">
      <w:pPr>
        <w:pStyle w:val="NormalWeb"/>
        <w:spacing w:before="0" w:beforeAutospacing="0" w:after="0" w:afterAutospacing="0"/>
        <w:rPr>
          <w:rFonts w:ascii="Helvetica Neue" w:hAnsi="Helvetica Neue"/>
          <w:b/>
          <w:bCs/>
          <w:sz w:val="20"/>
          <w:szCs w:val="20"/>
        </w:rPr>
      </w:pPr>
    </w:p>
    <w:p w14:paraId="28A6B6A9" w14:textId="115BD434" w:rsidR="0068548F" w:rsidRPr="006D597C" w:rsidRDefault="0068548F" w:rsidP="0068548F">
      <w:pPr>
        <w:pStyle w:val="NormalWeb"/>
        <w:spacing w:before="0" w:beforeAutospacing="0" w:after="0" w:afterAutospacing="0"/>
        <w:rPr>
          <w:rFonts w:ascii="Helvetica Neue" w:hAnsi="Helvetica Neue"/>
          <w:sz w:val="20"/>
          <w:szCs w:val="20"/>
        </w:rPr>
      </w:pPr>
      <w:r w:rsidRPr="00272FEE">
        <w:rPr>
          <w:rFonts w:ascii="Helvetica Neue" w:hAnsi="Helvetica Neue"/>
          <w:b/>
          <w:bCs/>
          <w:sz w:val="20"/>
          <w:szCs w:val="20"/>
        </w:rPr>
        <w:t>Intentions :</w:t>
      </w:r>
      <w:r w:rsidRPr="006D597C">
        <w:rPr>
          <w:rFonts w:ascii="Helvetica Neue" w:hAnsi="Helvetica Neue"/>
          <w:sz w:val="20"/>
          <w:szCs w:val="20"/>
        </w:rPr>
        <w:t xml:space="preserve"> </w:t>
      </w:r>
      <w:r w:rsidR="00B7113A" w:rsidRPr="00E32A7C">
        <w:rPr>
          <w:rFonts w:asciiTheme="majorHAnsi" w:eastAsiaTheme="minorHAnsi" w:hAnsiTheme="majorHAnsi" w:cstheme="minorBidi"/>
          <w:sz w:val="22"/>
          <w:szCs w:val="22"/>
          <w:lang w:eastAsia="en-US"/>
        </w:rPr>
        <w:t xml:space="preserve">pour </w:t>
      </w:r>
      <w:r w:rsidR="006D597C" w:rsidRPr="00E32A7C">
        <w:rPr>
          <w:rFonts w:asciiTheme="majorHAnsi" w:eastAsiaTheme="minorHAnsi" w:hAnsiTheme="majorHAnsi" w:cstheme="minorBidi"/>
          <w:sz w:val="22"/>
          <w:szCs w:val="22"/>
          <w:lang w:eastAsia="en-US"/>
        </w:rPr>
        <w:t xml:space="preserve">toutes </w:t>
      </w:r>
      <w:r w:rsidR="00B7113A" w:rsidRPr="00E32A7C">
        <w:rPr>
          <w:rFonts w:asciiTheme="majorHAnsi" w:eastAsiaTheme="minorHAnsi" w:hAnsiTheme="majorHAnsi" w:cstheme="minorBidi"/>
          <w:sz w:val="22"/>
          <w:szCs w:val="22"/>
          <w:lang w:eastAsia="en-US"/>
        </w:rPr>
        <w:t>les personnes noyées</w:t>
      </w:r>
      <w:r w:rsidR="006D597C" w:rsidRPr="00E32A7C">
        <w:rPr>
          <w:rFonts w:asciiTheme="majorHAnsi" w:eastAsiaTheme="minorHAnsi" w:hAnsiTheme="majorHAnsi" w:cstheme="minorBidi"/>
          <w:sz w:val="22"/>
          <w:szCs w:val="22"/>
          <w:lang w:eastAsia="en-US"/>
        </w:rPr>
        <w:t xml:space="preserve"> sur les routes de la migration</w:t>
      </w:r>
      <w:r w:rsidR="00B7113A" w:rsidRPr="00E32A7C">
        <w:rPr>
          <w:rFonts w:asciiTheme="majorHAnsi" w:eastAsiaTheme="minorHAnsi" w:hAnsiTheme="majorHAnsi" w:cstheme="minorBidi"/>
          <w:sz w:val="22"/>
          <w:szCs w:val="22"/>
          <w:lang w:eastAsia="en-US"/>
        </w:rPr>
        <w:t xml:space="preserve">, le 26 mars 2021, deux femmes et un homme à Tenerife, </w:t>
      </w:r>
      <w:r w:rsidR="006D597C" w:rsidRPr="00E32A7C">
        <w:rPr>
          <w:rFonts w:asciiTheme="majorHAnsi" w:eastAsiaTheme="minorHAnsi" w:hAnsiTheme="majorHAnsi" w:cstheme="minorBidi"/>
          <w:sz w:val="22"/>
          <w:szCs w:val="22"/>
          <w:lang w:eastAsia="en-US"/>
        </w:rPr>
        <w:t xml:space="preserve">pour les 17 personnes mortes retrouvées le 26 avril 2021, au sud-est d’El Hierro, pour un homme mort le 22 mai 2021 à Hendaye, pour les 65 personnes mortes </w:t>
      </w:r>
      <w:r w:rsidR="00E32A7C">
        <w:rPr>
          <w:rFonts w:asciiTheme="majorHAnsi" w:eastAsiaTheme="minorHAnsi" w:hAnsiTheme="majorHAnsi" w:cstheme="minorBidi"/>
          <w:sz w:val="22"/>
          <w:szCs w:val="22"/>
          <w:lang w:eastAsia="en-US"/>
        </w:rPr>
        <w:t>en Lybie quand leur bateau s’est retourné.</w:t>
      </w:r>
      <w:r w:rsidR="006D597C">
        <w:rPr>
          <w:rFonts w:ascii="Helvetica Neue" w:hAnsi="Helvetica Neue"/>
          <w:sz w:val="20"/>
          <w:szCs w:val="20"/>
        </w:rPr>
        <w:t xml:space="preserve"> </w:t>
      </w:r>
    </w:p>
    <w:p w14:paraId="5434BF1D" w14:textId="77777777" w:rsidR="0068548F" w:rsidRDefault="0068548F" w:rsidP="009E1F34">
      <w:pPr>
        <w:pStyle w:val="NormalWeb"/>
        <w:spacing w:before="0" w:beforeAutospacing="0" w:after="0" w:afterAutospacing="0"/>
        <w:rPr>
          <w:rFonts w:ascii="Helvetica Neue" w:hAnsi="Helvetica Neue"/>
          <w:b/>
          <w:bCs/>
          <w:sz w:val="20"/>
          <w:szCs w:val="20"/>
        </w:rPr>
      </w:pPr>
    </w:p>
    <w:p w14:paraId="5F29399C" w14:textId="40B9D70E" w:rsidR="0068548F" w:rsidRPr="00A46F5F" w:rsidRDefault="0068548F" w:rsidP="009E1F34">
      <w:pPr>
        <w:pStyle w:val="NormalWeb"/>
        <w:spacing w:before="0" w:beforeAutospacing="0" w:after="0" w:afterAutospacing="0"/>
        <w:rPr>
          <w:rFonts w:ascii="Helvetica Neue" w:hAnsi="Helvetica Neue"/>
          <w:b/>
          <w:bCs/>
          <w:i/>
          <w:iCs/>
          <w:sz w:val="20"/>
          <w:szCs w:val="20"/>
          <w:lang w:val="es-419"/>
        </w:rPr>
      </w:pPr>
      <w:proofErr w:type="spellStart"/>
      <w:proofErr w:type="gramStart"/>
      <w:r w:rsidRPr="00A46F5F">
        <w:rPr>
          <w:rFonts w:ascii="Helvetica Neue" w:hAnsi="Helvetica Neue"/>
          <w:b/>
          <w:bCs/>
          <w:i/>
          <w:iCs/>
          <w:sz w:val="20"/>
          <w:szCs w:val="20"/>
          <w:lang w:val="es-419"/>
        </w:rPr>
        <w:t>Refrain</w:t>
      </w:r>
      <w:proofErr w:type="spellEnd"/>
      <w:r w:rsidRPr="00A46F5F">
        <w:rPr>
          <w:rFonts w:ascii="Helvetica Neue" w:hAnsi="Helvetica Neue"/>
          <w:b/>
          <w:bCs/>
          <w:i/>
          <w:iCs/>
          <w:sz w:val="20"/>
          <w:szCs w:val="20"/>
          <w:lang w:val="es-419"/>
        </w:rPr>
        <w:t> :</w:t>
      </w:r>
      <w:proofErr w:type="gramEnd"/>
      <w:r w:rsidRPr="00A46F5F">
        <w:rPr>
          <w:rFonts w:ascii="Helvetica Neue" w:hAnsi="Helvetica Neue"/>
          <w:b/>
          <w:bCs/>
          <w:i/>
          <w:iCs/>
          <w:sz w:val="20"/>
          <w:szCs w:val="20"/>
          <w:lang w:val="es-419"/>
        </w:rPr>
        <w:t xml:space="preserve"> Nada te turbe, nada te espante</w:t>
      </w:r>
    </w:p>
    <w:p w14:paraId="25E0C5EA" w14:textId="77777777" w:rsidR="0068548F" w:rsidRPr="0068548F" w:rsidRDefault="0068548F" w:rsidP="009E1F34">
      <w:pPr>
        <w:pStyle w:val="NormalWeb"/>
        <w:spacing w:before="0" w:beforeAutospacing="0" w:after="0" w:afterAutospacing="0"/>
        <w:rPr>
          <w:rFonts w:ascii="Helvetica Neue" w:hAnsi="Helvetica Neue"/>
          <w:b/>
          <w:bCs/>
          <w:sz w:val="20"/>
          <w:szCs w:val="20"/>
          <w:lang w:val="es-419"/>
        </w:rPr>
      </w:pPr>
    </w:p>
    <w:p w14:paraId="07CAEA13" w14:textId="3EE3F49A" w:rsidR="0068548F" w:rsidRDefault="0068548F" w:rsidP="009E1F34">
      <w:pPr>
        <w:pStyle w:val="NormalWeb"/>
        <w:spacing w:before="0" w:beforeAutospacing="0" w:after="0" w:afterAutospacing="0"/>
        <w:rPr>
          <w:rFonts w:ascii="Helvetica Neue" w:hAnsi="Helvetica Neue"/>
          <w:b/>
          <w:bCs/>
          <w:sz w:val="20"/>
          <w:szCs w:val="20"/>
        </w:rPr>
      </w:pPr>
      <w:r>
        <w:rPr>
          <w:rFonts w:ascii="Helvetica Neue" w:hAnsi="Helvetica Neue"/>
          <w:b/>
          <w:bCs/>
          <w:sz w:val="20"/>
          <w:szCs w:val="20"/>
        </w:rPr>
        <w:t>4</w:t>
      </w:r>
      <w:r w:rsidRPr="0068548F">
        <w:rPr>
          <w:rFonts w:ascii="Helvetica Neue" w:hAnsi="Helvetica Neue"/>
          <w:b/>
          <w:bCs/>
          <w:sz w:val="20"/>
          <w:szCs w:val="20"/>
          <w:vertAlign w:val="superscript"/>
        </w:rPr>
        <w:t>ième</w:t>
      </w:r>
      <w:r>
        <w:rPr>
          <w:rFonts w:ascii="Helvetica Neue" w:hAnsi="Helvetica Neue"/>
          <w:b/>
          <w:bCs/>
          <w:sz w:val="20"/>
          <w:szCs w:val="20"/>
        </w:rPr>
        <w:t xml:space="preserve"> Expression : (</w:t>
      </w:r>
      <w:proofErr w:type="spellStart"/>
      <w:r w:rsidR="002345CC">
        <w:rPr>
          <w:rFonts w:ascii="Helvetica Neue" w:hAnsi="Helvetica Neue"/>
          <w:b/>
          <w:bCs/>
          <w:sz w:val="20"/>
          <w:szCs w:val="20"/>
        </w:rPr>
        <w:t>Vibin</w:t>
      </w:r>
      <w:proofErr w:type="spellEnd"/>
      <w:r>
        <w:rPr>
          <w:rFonts w:ascii="Helvetica Neue" w:hAnsi="Helvetica Neue"/>
          <w:b/>
          <w:bCs/>
          <w:sz w:val="20"/>
          <w:szCs w:val="20"/>
        </w:rPr>
        <w:t xml:space="preserve">) – </w:t>
      </w:r>
      <w:r w:rsidR="00B378B9" w:rsidRPr="00B378B9">
        <w:rPr>
          <w:rFonts w:ascii="Helvetica Neue" w:hAnsi="Helvetica Neue"/>
          <w:sz w:val="20"/>
          <w:szCs w:val="20"/>
        </w:rPr>
        <w:t>Extrait de l’offrande lyrique</w:t>
      </w:r>
      <w:r w:rsidR="00622E55">
        <w:rPr>
          <w:rFonts w:ascii="Helvetica Neue" w:hAnsi="Helvetica Neue"/>
          <w:sz w:val="20"/>
          <w:szCs w:val="20"/>
        </w:rPr>
        <w:t xml:space="preserve"> en anglais</w:t>
      </w:r>
      <w:r w:rsidR="00B378B9" w:rsidRPr="00B378B9">
        <w:rPr>
          <w:rFonts w:ascii="Helvetica Neue" w:hAnsi="Helvetica Neue"/>
          <w:sz w:val="20"/>
          <w:szCs w:val="20"/>
        </w:rPr>
        <w:t xml:space="preserve">, </w:t>
      </w:r>
      <w:proofErr w:type="spellStart"/>
      <w:r w:rsidR="00B378B9" w:rsidRPr="00B378B9">
        <w:rPr>
          <w:rFonts w:ascii="Helvetica Neue" w:hAnsi="Helvetica Neue"/>
          <w:sz w:val="20"/>
          <w:szCs w:val="20"/>
        </w:rPr>
        <w:t>Rabindranath</w:t>
      </w:r>
      <w:proofErr w:type="spellEnd"/>
      <w:r w:rsidR="00B378B9" w:rsidRPr="00B378B9">
        <w:rPr>
          <w:rFonts w:ascii="Helvetica Neue" w:hAnsi="Helvetica Neue"/>
          <w:sz w:val="20"/>
          <w:szCs w:val="20"/>
        </w:rPr>
        <w:t xml:space="preserve"> Tagore</w:t>
      </w:r>
    </w:p>
    <w:p w14:paraId="4B18EE64" w14:textId="167E4A73" w:rsidR="00B378B9" w:rsidRDefault="00B378B9" w:rsidP="009E1F34">
      <w:pPr>
        <w:pStyle w:val="NormalWeb"/>
        <w:spacing w:before="0" w:beforeAutospacing="0" w:after="0" w:afterAutospacing="0"/>
        <w:rPr>
          <w:rFonts w:ascii="Helvetica Neue" w:hAnsi="Helvetica Neue"/>
          <w:b/>
          <w:bCs/>
          <w:sz w:val="20"/>
          <w:szCs w:val="20"/>
        </w:rPr>
      </w:pPr>
    </w:p>
    <w:p w14:paraId="13A9CB3B" w14:textId="2ADA07EB" w:rsidR="00B378B9" w:rsidRPr="002004FB" w:rsidRDefault="00B378B9" w:rsidP="00B378B9">
      <w:pPr>
        <w:pStyle w:val="NormalWeb"/>
        <w:spacing w:after="0"/>
      </w:pPr>
      <w:r w:rsidRPr="002004FB">
        <w:t>96 - Lorsque je m'en irai d'ici, que ceci soit mon mot de partance : que ce que j'ai vu est insurpassable. J'ai goûté au miel secret de ce lotus qui s'étale sur l'océan de la lumière, et ainsi j'ai été béni — que ce soit mon mot de partance.</w:t>
      </w:r>
    </w:p>
    <w:p w14:paraId="73A7CB7B" w14:textId="77777777" w:rsidR="00B378B9" w:rsidRDefault="00B378B9" w:rsidP="00B378B9">
      <w:pPr>
        <w:pStyle w:val="NormalWeb"/>
        <w:spacing w:before="0" w:beforeAutospacing="0" w:after="0" w:afterAutospacing="0"/>
      </w:pPr>
      <w:r w:rsidRPr="002004FB">
        <w:t xml:space="preserve">J'ai joué dans ce palais des formes </w:t>
      </w:r>
      <w:r>
        <w:t xml:space="preserve">infinies et là j'ai aperçu celui qui est sans formes. </w:t>
      </w:r>
    </w:p>
    <w:p w14:paraId="05FAD0A8" w14:textId="096E8A02" w:rsidR="00B378B9" w:rsidRDefault="00B378B9" w:rsidP="00B378B9">
      <w:pPr>
        <w:pStyle w:val="NormalWeb"/>
        <w:spacing w:before="0" w:beforeAutospacing="0" w:after="0" w:afterAutospacing="0"/>
      </w:pPr>
      <w:r>
        <w:t>Mes membres et mon corps entier ont tressailli au toucher de celui qui n'est pas tangible. Ah ! si la fin doit venir ici, qu'elle vienne! — que ceci soit mon mot de partance.</w:t>
      </w:r>
    </w:p>
    <w:p w14:paraId="70B114B6" w14:textId="54748DD7" w:rsidR="00B378B9" w:rsidRDefault="00B378B9" w:rsidP="00B378B9">
      <w:pPr>
        <w:pStyle w:val="NormalWeb"/>
        <w:spacing w:before="0" w:beforeAutospacing="0" w:after="0" w:afterAutospacing="0"/>
      </w:pPr>
    </w:p>
    <w:p w14:paraId="1A7CA619" w14:textId="4FE8C70A" w:rsidR="00B378B9" w:rsidRDefault="00B378B9" w:rsidP="00B378B9">
      <w:pPr>
        <w:pStyle w:val="NormalWeb"/>
        <w:spacing w:after="0"/>
      </w:pPr>
      <w:r>
        <w:t>99 - Quand je lâcherai le gouvernail, je connaîtrai que le temps est venu que tu le prennes. Ce qu'il y aura à faire, aussitôt sera fait. Vaine est ma peine.</w:t>
      </w:r>
    </w:p>
    <w:p w14:paraId="3AFCC461" w14:textId="215491FA" w:rsidR="00B378B9" w:rsidRDefault="00B378B9" w:rsidP="00B378B9">
      <w:pPr>
        <w:pStyle w:val="NormalWeb"/>
        <w:spacing w:after="0"/>
      </w:pPr>
      <w:r>
        <w:t>Alors résigne-toi, mon cœur ! sans bruit consens à ta défaite, et tiens pour bonne fortune de reposer, et tout tranquille, là où tu as été placé.</w:t>
      </w:r>
    </w:p>
    <w:p w14:paraId="0E069907" w14:textId="77777777" w:rsidR="00B378B9" w:rsidRDefault="00B378B9" w:rsidP="00B378B9">
      <w:pPr>
        <w:pStyle w:val="NormalWeb"/>
        <w:spacing w:after="0"/>
      </w:pPr>
      <w:r>
        <w:t>Ces lampes sans cesse s'éteignent au plus petit souffle du vent; dans l'effort de les rallumer, sans cesse j'oublie tout le reste.</w:t>
      </w:r>
    </w:p>
    <w:p w14:paraId="16725789" w14:textId="3B58E9BE" w:rsidR="00B378B9" w:rsidRDefault="00B378B9" w:rsidP="00B378B9">
      <w:pPr>
        <w:pStyle w:val="NormalWeb"/>
        <w:spacing w:before="0" w:beforeAutospacing="0" w:after="0" w:afterAutospacing="0"/>
        <w:rPr>
          <w:rFonts w:ascii="Helvetica Neue" w:hAnsi="Helvetica Neue"/>
          <w:b/>
          <w:bCs/>
          <w:sz w:val="20"/>
          <w:szCs w:val="20"/>
        </w:rPr>
      </w:pPr>
      <w:r>
        <w:t>Mais, cette fois, je serai sage ; j'attendrai dans le noir, étalant mon tapis sur le sol, et quand il te plaira, mon Seigneur, approche-toi sans bruit : voici ta place</w:t>
      </w:r>
    </w:p>
    <w:p w14:paraId="5E9BBB99" w14:textId="77777777" w:rsidR="00DA2269" w:rsidRDefault="00DA2269" w:rsidP="009E1F34">
      <w:pPr>
        <w:pStyle w:val="NormalWeb"/>
        <w:spacing w:before="0" w:beforeAutospacing="0" w:after="0" w:afterAutospacing="0"/>
        <w:rPr>
          <w:rFonts w:ascii="Helvetica Neue" w:hAnsi="Helvetica Neue"/>
          <w:b/>
          <w:bCs/>
          <w:sz w:val="20"/>
          <w:szCs w:val="20"/>
        </w:rPr>
      </w:pPr>
    </w:p>
    <w:p w14:paraId="7D767F26" w14:textId="77777777" w:rsidR="00272FEE" w:rsidRDefault="00272FEE" w:rsidP="00272FEE">
      <w:pPr>
        <w:jc w:val="both"/>
        <w:rPr>
          <w:rFonts w:asciiTheme="majorHAnsi" w:hAnsiTheme="majorHAnsi"/>
        </w:rPr>
      </w:pPr>
      <w:r w:rsidRPr="0068548F">
        <w:rPr>
          <w:rFonts w:ascii="Helvetica Neue" w:hAnsi="Helvetica Neue"/>
          <w:b/>
          <w:bCs/>
          <w:sz w:val="20"/>
          <w:szCs w:val="20"/>
        </w:rPr>
        <w:t>Intentions</w:t>
      </w:r>
      <w:r>
        <w:rPr>
          <w:rFonts w:ascii="Helvetica Neue" w:hAnsi="Helvetica Neue"/>
          <w:b/>
          <w:bCs/>
          <w:sz w:val="20"/>
          <w:szCs w:val="20"/>
        </w:rPr>
        <w:t xml:space="preserve"> </w:t>
      </w:r>
      <w:r w:rsidRPr="0068548F">
        <w:rPr>
          <w:rFonts w:ascii="Helvetica Neue" w:hAnsi="Helvetica Neue"/>
          <w:b/>
          <w:bCs/>
          <w:sz w:val="20"/>
          <w:szCs w:val="20"/>
        </w:rPr>
        <w:t xml:space="preserve">: </w:t>
      </w:r>
      <w:r>
        <w:rPr>
          <w:rFonts w:asciiTheme="majorHAnsi" w:hAnsiTheme="majorHAnsi"/>
        </w:rPr>
        <w:t xml:space="preserve">Pour les personnes migrantes qui se suicident : Musa Balde, guinéen mort à Turin le 23 mai 2021 ; pour un homme inconnu kurde 26 mars 2021,  après avoir attendu 16 mois en centre de Rétention à Corinthe ; Salah </w:t>
      </w:r>
      <w:proofErr w:type="spellStart"/>
      <w:r>
        <w:rPr>
          <w:rFonts w:asciiTheme="majorHAnsi" w:hAnsiTheme="majorHAnsi"/>
        </w:rPr>
        <w:t>Tayar</w:t>
      </w:r>
      <w:proofErr w:type="spellEnd"/>
      <w:r>
        <w:rPr>
          <w:rFonts w:asciiTheme="majorHAnsi" w:hAnsiTheme="majorHAnsi"/>
        </w:rPr>
        <w:t xml:space="preserve"> mort le 11 mars 2021 alors qu’il attendait son expulsion après huit ans de vie en Allemagne.</w:t>
      </w:r>
    </w:p>
    <w:p w14:paraId="64467154" w14:textId="77777777" w:rsidR="00272FEE" w:rsidRDefault="00272FEE" w:rsidP="009E1F34">
      <w:pPr>
        <w:pStyle w:val="NormalWeb"/>
        <w:spacing w:before="0" w:beforeAutospacing="0" w:after="0" w:afterAutospacing="0"/>
        <w:rPr>
          <w:rFonts w:ascii="Helvetica Neue" w:hAnsi="Helvetica Neue"/>
          <w:b/>
          <w:bCs/>
          <w:sz w:val="20"/>
          <w:szCs w:val="20"/>
        </w:rPr>
      </w:pPr>
    </w:p>
    <w:p w14:paraId="6ABA1BEB" w14:textId="347C0BE7" w:rsidR="0068548F" w:rsidRDefault="0068548F" w:rsidP="0068548F">
      <w:pPr>
        <w:pStyle w:val="NormalWeb"/>
        <w:spacing w:before="0" w:beforeAutospacing="0" w:after="0" w:afterAutospacing="0"/>
        <w:rPr>
          <w:rFonts w:ascii="Helvetica Neue" w:hAnsi="Helvetica Neue"/>
          <w:b/>
          <w:bCs/>
          <w:sz w:val="20"/>
          <w:szCs w:val="20"/>
        </w:rPr>
      </w:pPr>
      <w:r w:rsidRPr="0068548F">
        <w:rPr>
          <w:rFonts w:ascii="Helvetica Neue" w:hAnsi="Helvetica Neue"/>
          <w:b/>
          <w:bCs/>
          <w:sz w:val="20"/>
          <w:szCs w:val="20"/>
        </w:rPr>
        <w:t xml:space="preserve">Silence… </w:t>
      </w:r>
    </w:p>
    <w:p w14:paraId="15E17244" w14:textId="04E949E9" w:rsidR="0068548F" w:rsidRDefault="0068548F" w:rsidP="0068548F">
      <w:pPr>
        <w:pStyle w:val="NormalWeb"/>
        <w:spacing w:before="0" w:beforeAutospacing="0" w:after="0" w:afterAutospacing="0"/>
        <w:rPr>
          <w:rFonts w:ascii="Helvetica Neue" w:hAnsi="Helvetica Neue"/>
          <w:b/>
          <w:bCs/>
          <w:sz w:val="20"/>
          <w:szCs w:val="20"/>
        </w:rPr>
      </w:pPr>
    </w:p>
    <w:p w14:paraId="04C533C2" w14:textId="7C4D2669" w:rsidR="0068548F" w:rsidRPr="00A46F5F" w:rsidRDefault="0068548F" w:rsidP="0068548F">
      <w:pPr>
        <w:pStyle w:val="NormalWeb"/>
        <w:spacing w:before="0" w:beforeAutospacing="0" w:after="0" w:afterAutospacing="0"/>
        <w:rPr>
          <w:rFonts w:ascii="Helvetica Neue" w:hAnsi="Helvetica Neue"/>
          <w:b/>
          <w:bCs/>
          <w:i/>
          <w:iCs/>
          <w:sz w:val="20"/>
          <w:szCs w:val="20"/>
        </w:rPr>
      </w:pPr>
      <w:r w:rsidRPr="00A46F5F">
        <w:rPr>
          <w:rFonts w:ascii="Helvetica Neue" w:hAnsi="Helvetica Neue"/>
          <w:b/>
          <w:bCs/>
          <w:i/>
          <w:iCs/>
          <w:sz w:val="20"/>
          <w:szCs w:val="20"/>
        </w:rPr>
        <w:t>Refrain </w:t>
      </w:r>
      <w:r w:rsidR="00A46F5F" w:rsidRPr="00A46F5F">
        <w:rPr>
          <w:rFonts w:ascii="Helvetica Neue" w:hAnsi="Helvetica Neue"/>
          <w:b/>
          <w:bCs/>
          <w:i/>
          <w:iCs/>
          <w:sz w:val="20"/>
          <w:szCs w:val="20"/>
        </w:rPr>
        <w:t xml:space="preserve">de Taizé </w:t>
      </w:r>
      <w:r w:rsidRPr="00A46F5F">
        <w:rPr>
          <w:rFonts w:ascii="Helvetica Neue" w:hAnsi="Helvetica Neue"/>
          <w:b/>
          <w:bCs/>
          <w:i/>
          <w:iCs/>
          <w:sz w:val="20"/>
          <w:szCs w:val="20"/>
        </w:rPr>
        <w:t xml:space="preserve">: In </w:t>
      </w:r>
      <w:proofErr w:type="spellStart"/>
      <w:r w:rsidRPr="00A46F5F">
        <w:rPr>
          <w:rFonts w:ascii="Helvetica Neue" w:hAnsi="Helvetica Neue"/>
          <w:b/>
          <w:bCs/>
          <w:i/>
          <w:iCs/>
          <w:sz w:val="20"/>
          <w:szCs w:val="20"/>
        </w:rPr>
        <w:t>manus</w:t>
      </w:r>
      <w:proofErr w:type="spellEnd"/>
      <w:r w:rsidRPr="00A46F5F">
        <w:rPr>
          <w:rFonts w:ascii="Helvetica Neue" w:hAnsi="Helvetica Neue"/>
          <w:b/>
          <w:bCs/>
          <w:i/>
          <w:iCs/>
          <w:sz w:val="20"/>
          <w:szCs w:val="20"/>
        </w:rPr>
        <w:t xml:space="preserve"> tuas Pater</w:t>
      </w:r>
    </w:p>
    <w:p w14:paraId="1B8B0FA2" w14:textId="40E389A7" w:rsidR="0068548F" w:rsidRPr="00A46F5F" w:rsidRDefault="0068548F" w:rsidP="009E1F34">
      <w:pPr>
        <w:pStyle w:val="NormalWeb"/>
        <w:spacing w:before="0" w:beforeAutospacing="0" w:after="0" w:afterAutospacing="0"/>
        <w:rPr>
          <w:rFonts w:ascii="Helvetica Neue" w:hAnsi="Helvetica Neue"/>
          <w:b/>
          <w:bCs/>
          <w:sz w:val="20"/>
          <w:szCs w:val="20"/>
        </w:rPr>
      </w:pPr>
    </w:p>
    <w:p w14:paraId="7424904D" w14:textId="5BFEF2FD" w:rsidR="0068548F" w:rsidRDefault="0068548F" w:rsidP="009E1F34">
      <w:pPr>
        <w:pStyle w:val="NormalWeb"/>
        <w:spacing w:before="0" w:beforeAutospacing="0" w:after="0" w:afterAutospacing="0"/>
        <w:rPr>
          <w:rFonts w:ascii="Helvetica Neue" w:hAnsi="Helvetica Neue"/>
          <w:b/>
          <w:bCs/>
          <w:sz w:val="20"/>
          <w:szCs w:val="20"/>
        </w:rPr>
      </w:pPr>
      <w:r>
        <w:rPr>
          <w:rFonts w:ascii="Helvetica Neue" w:hAnsi="Helvetica Neue"/>
          <w:b/>
          <w:bCs/>
          <w:sz w:val="20"/>
          <w:szCs w:val="20"/>
        </w:rPr>
        <w:t>5</w:t>
      </w:r>
      <w:r w:rsidRPr="0068548F">
        <w:rPr>
          <w:rFonts w:ascii="Helvetica Neue" w:hAnsi="Helvetica Neue"/>
          <w:b/>
          <w:bCs/>
          <w:sz w:val="20"/>
          <w:szCs w:val="20"/>
          <w:vertAlign w:val="superscript"/>
        </w:rPr>
        <w:t>ième</w:t>
      </w:r>
      <w:r>
        <w:rPr>
          <w:rFonts w:ascii="Helvetica Neue" w:hAnsi="Helvetica Neue"/>
          <w:b/>
          <w:bCs/>
          <w:sz w:val="20"/>
          <w:szCs w:val="20"/>
        </w:rPr>
        <w:t xml:space="preserve"> Expression (</w:t>
      </w:r>
      <w:r w:rsidR="002345CC">
        <w:rPr>
          <w:rFonts w:ascii="Helvetica Neue" w:hAnsi="Helvetica Neue"/>
          <w:b/>
          <w:bCs/>
          <w:sz w:val="20"/>
          <w:szCs w:val="20"/>
        </w:rPr>
        <w:t>Franck</w:t>
      </w:r>
      <w:r>
        <w:rPr>
          <w:rFonts w:ascii="Helvetica Neue" w:hAnsi="Helvetica Neue"/>
          <w:b/>
          <w:bCs/>
          <w:sz w:val="20"/>
          <w:szCs w:val="20"/>
        </w:rPr>
        <w:t>)</w:t>
      </w:r>
      <w:r w:rsidR="00622E55">
        <w:rPr>
          <w:rFonts w:ascii="Helvetica Neue" w:hAnsi="Helvetica Neue"/>
          <w:b/>
          <w:bCs/>
          <w:sz w:val="20"/>
          <w:szCs w:val="20"/>
        </w:rPr>
        <w:t xml:space="preserve"> en Ewondo</w:t>
      </w:r>
    </w:p>
    <w:p w14:paraId="5EBCB4DE" w14:textId="08738424" w:rsidR="00622E55" w:rsidRDefault="00622E55" w:rsidP="009E1F34">
      <w:pPr>
        <w:pStyle w:val="NormalWeb"/>
        <w:spacing w:before="0" w:beforeAutospacing="0" w:after="0" w:afterAutospacing="0"/>
        <w:rPr>
          <w:rFonts w:ascii="Helvetica Neue" w:hAnsi="Helvetica Neue"/>
          <w:b/>
          <w:bCs/>
          <w:sz w:val="20"/>
          <w:szCs w:val="20"/>
        </w:rPr>
      </w:pPr>
    </w:p>
    <w:p w14:paraId="062C639E" w14:textId="77777777" w:rsidR="00622E55" w:rsidRPr="00A86D6D" w:rsidRDefault="00622E55" w:rsidP="00622E55">
      <w:pPr>
        <w:spacing w:line="240" w:lineRule="auto"/>
        <w:rPr>
          <w:rFonts w:ascii="Montserrat" w:eastAsia="Calibri" w:hAnsi="Montserrat" w:cs="Calibri"/>
          <w:sz w:val="24"/>
          <w:szCs w:val="24"/>
        </w:rPr>
      </w:pPr>
      <w:r w:rsidRPr="00A86D6D">
        <w:rPr>
          <w:rFonts w:ascii="Montserrat" w:eastAsia="Calibri" w:hAnsi="Montserrat" w:cs="Calibri"/>
          <w:sz w:val="24"/>
          <w:szCs w:val="24"/>
        </w:rPr>
        <w:t xml:space="preserve">Les malheurs m'ont assailli : * leur nombre m'échappe ! Mes péchés m'ont accablé : ils m'enlèvent la vue ! * Plus nombreux que les cheveux de ma tête, ils me font perdre </w:t>
      </w:r>
      <w:proofErr w:type="spellStart"/>
      <w:r w:rsidRPr="00A86D6D">
        <w:rPr>
          <w:rFonts w:ascii="Montserrat" w:eastAsia="Calibri" w:hAnsi="Montserrat" w:cs="Calibri"/>
          <w:sz w:val="24"/>
          <w:szCs w:val="24"/>
        </w:rPr>
        <w:t>coeur</w:t>
      </w:r>
      <w:proofErr w:type="spellEnd"/>
      <w:r w:rsidRPr="00A86D6D">
        <w:rPr>
          <w:rFonts w:ascii="Montserrat" w:eastAsia="Calibri" w:hAnsi="Montserrat" w:cs="Calibri"/>
          <w:sz w:val="24"/>
          <w:szCs w:val="24"/>
        </w:rPr>
        <w:t xml:space="preserve">. </w:t>
      </w:r>
    </w:p>
    <w:p w14:paraId="6FF65480" w14:textId="77777777" w:rsidR="00622E55" w:rsidRPr="00A86D6D" w:rsidRDefault="00622E55" w:rsidP="00622E55">
      <w:pPr>
        <w:spacing w:line="240" w:lineRule="auto"/>
        <w:rPr>
          <w:rFonts w:ascii="Montserrat" w:eastAsia="Calibri" w:hAnsi="Montserrat" w:cs="Calibri"/>
          <w:sz w:val="24"/>
          <w:szCs w:val="24"/>
        </w:rPr>
      </w:pPr>
      <w:r w:rsidRPr="00A86D6D">
        <w:rPr>
          <w:rFonts w:ascii="Montserrat" w:eastAsia="Calibri" w:hAnsi="Montserrat" w:cs="Calibri"/>
          <w:sz w:val="24"/>
          <w:szCs w:val="24"/>
        </w:rPr>
        <w:t xml:space="preserve">Je suis pauvre et malheureux, mais le Seigneur pense à moi. * Tu es mon secours, mon libérateur : mon Dieu, ne tarde pas. </w:t>
      </w:r>
    </w:p>
    <w:p w14:paraId="5814A3DE" w14:textId="77777777" w:rsidR="00622E55" w:rsidRPr="00A86D6D" w:rsidRDefault="00622E55" w:rsidP="00622E55">
      <w:pPr>
        <w:spacing w:after="80" w:line="240" w:lineRule="auto"/>
        <w:rPr>
          <w:rFonts w:ascii="Montserrat" w:eastAsia="Calibri" w:hAnsi="Montserrat" w:cs="Calibri"/>
          <w:sz w:val="24"/>
          <w:szCs w:val="24"/>
        </w:rPr>
      </w:pPr>
      <w:r w:rsidRPr="00A86D6D">
        <w:rPr>
          <w:rFonts w:ascii="Montserrat" w:eastAsia="Calibri" w:hAnsi="Montserrat" w:cs="Calibri"/>
          <w:sz w:val="24"/>
          <w:szCs w:val="24"/>
        </w:rPr>
        <w:t>D'un grand espoir j'espérais le Seigneur : * il s'est penché vers moi pour entendre mon cri.</w:t>
      </w:r>
    </w:p>
    <w:p w14:paraId="2ADF4EBF" w14:textId="77777777" w:rsidR="00622E55" w:rsidRPr="00A86D6D" w:rsidRDefault="00622E55" w:rsidP="00622E55">
      <w:pPr>
        <w:spacing w:after="80" w:line="240" w:lineRule="auto"/>
        <w:rPr>
          <w:rFonts w:ascii="Montserrat" w:eastAsia="Calibri" w:hAnsi="Montserrat" w:cs="Calibri"/>
          <w:sz w:val="24"/>
          <w:szCs w:val="24"/>
        </w:rPr>
      </w:pPr>
      <w:r w:rsidRPr="00A86D6D">
        <w:rPr>
          <w:rFonts w:ascii="Montserrat" w:eastAsia="Calibri" w:hAnsi="Montserrat" w:cs="Calibri"/>
          <w:sz w:val="24"/>
          <w:szCs w:val="24"/>
        </w:rPr>
        <w:t>Il m'a tiré de l'horreur du gouffre, de la vase et de la boue ; * il m'a fait reprendre pied sur le roc, il a raffermi mes pas.</w:t>
      </w:r>
    </w:p>
    <w:p w14:paraId="53DCB9B8" w14:textId="77777777" w:rsidR="00622E55" w:rsidRPr="00A86D6D" w:rsidRDefault="00622E55" w:rsidP="00622E55">
      <w:pPr>
        <w:spacing w:after="80" w:line="240" w:lineRule="auto"/>
        <w:rPr>
          <w:rFonts w:ascii="Montserrat" w:eastAsia="Calibri" w:hAnsi="Montserrat" w:cs="Calibri"/>
          <w:sz w:val="24"/>
          <w:szCs w:val="24"/>
        </w:rPr>
      </w:pPr>
      <w:r w:rsidRPr="00A86D6D">
        <w:rPr>
          <w:rFonts w:ascii="Montserrat" w:eastAsia="Calibri" w:hAnsi="Montserrat" w:cs="Calibri"/>
          <w:sz w:val="24"/>
          <w:szCs w:val="24"/>
        </w:rPr>
        <w:t>Le Seigneur m'a apporté une nouvelle... Oui j'accepte son appel je viens.</w:t>
      </w:r>
    </w:p>
    <w:p w14:paraId="52A1043C" w14:textId="77777777" w:rsidR="00622E55" w:rsidRDefault="00622E55" w:rsidP="009E1F34">
      <w:pPr>
        <w:pStyle w:val="NormalWeb"/>
        <w:spacing w:before="0" w:beforeAutospacing="0" w:after="0" w:afterAutospacing="0"/>
        <w:rPr>
          <w:rFonts w:ascii="Helvetica Neue" w:hAnsi="Helvetica Neue"/>
          <w:b/>
          <w:bCs/>
          <w:sz w:val="20"/>
          <w:szCs w:val="20"/>
        </w:rPr>
      </w:pPr>
    </w:p>
    <w:p w14:paraId="5682864C" w14:textId="77777777" w:rsidR="006D597C" w:rsidRDefault="006D597C" w:rsidP="00B7113A">
      <w:pPr>
        <w:jc w:val="both"/>
        <w:rPr>
          <w:rFonts w:ascii="Helvetica Neue" w:hAnsi="Helvetica Neue"/>
          <w:b/>
          <w:bCs/>
          <w:sz w:val="20"/>
          <w:szCs w:val="20"/>
        </w:rPr>
      </w:pPr>
    </w:p>
    <w:p w14:paraId="5CBFA96E" w14:textId="404F8BD6" w:rsidR="00272FEE" w:rsidRPr="00272FEE" w:rsidRDefault="00272FEE" w:rsidP="00272FEE">
      <w:pPr>
        <w:pStyle w:val="NormalWeb"/>
        <w:spacing w:before="0" w:beforeAutospacing="0" w:after="0" w:afterAutospacing="0"/>
        <w:rPr>
          <w:rFonts w:asciiTheme="majorHAnsi" w:eastAsiaTheme="minorHAnsi" w:hAnsiTheme="majorHAnsi" w:cstheme="minorBidi"/>
          <w:sz w:val="22"/>
          <w:szCs w:val="22"/>
          <w:lang w:eastAsia="en-US"/>
        </w:rPr>
      </w:pPr>
      <w:r w:rsidRPr="006D597C">
        <w:rPr>
          <w:rFonts w:ascii="Helvetica Neue" w:hAnsi="Helvetica Neue"/>
          <w:b/>
          <w:bCs/>
          <w:sz w:val="20"/>
          <w:szCs w:val="20"/>
        </w:rPr>
        <w:t>Intentions :</w:t>
      </w:r>
      <w:r w:rsidRPr="006D597C">
        <w:rPr>
          <w:rFonts w:ascii="Helvetica Neue" w:hAnsi="Helvetica Neue"/>
          <w:sz w:val="20"/>
          <w:szCs w:val="20"/>
        </w:rPr>
        <w:t xml:space="preserve"> </w:t>
      </w:r>
      <w:r w:rsidRPr="00272FEE">
        <w:rPr>
          <w:rFonts w:asciiTheme="majorHAnsi" w:eastAsiaTheme="minorHAnsi" w:hAnsiTheme="majorHAnsi" w:cstheme="minorBidi"/>
          <w:sz w:val="22"/>
          <w:szCs w:val="22"/>
          <w:lang w:eastAsia="en-US"/>
        </w:rPr>
        <w:t xml:space="preserve">pour toutes les personnes portées disparues sur les routes de l’exil… </w:t>
      </w:r>
      <w:r w:rsidR="004E06E9">
        <w:rPr>
          <w:rFonts w:asciiTheme="majorHAnsi" w:eastAsiaTheme="minorHAnsi" w:hAnsiTheme="majorHAnsi" w:cstheme="minorBidi"/>
          <w:sz w:val="22"/>
          <w:szCs w:val="22"/>
          <w:lang w:eastAsia="en-US"/>
        </w:rPr>
        <w:t xml:space="preserve">et </w:t>
      </w:r>
      <w:r w:rsidRPr="00272FEE">
        <w:rPr>
          <w:rFonts w:asciiTheme="majorHAnsi" w:eastAsiaTheme="minorHAnsi" w:hAnsiTheme="majorHAnsi" w:cstheme="minorBidi"/>
          <w:sz w:val="22"/>
          <w:szCs w:val="22"/>
          <w:lang w:eastAsia="en-US"/>
        </w:rPr>
        <w:t>que leurs familles recherchent encore</w:t>
      </w:r>
      <w:r w:rsidR="004E06E9">
        <w:rPr>
          <w:rFonts w:asciiTheme="majorHAnsi" w:eastAsiaTheme="minorHAnsi" w:hAnsiTheme="majorHAnsi" w:cstheme="minorBidi"/>
          <w:sz w:val="22"/>
          <w:szCs w:val="22"/>
          <w:lang w:eastAsia="en-US"/>
        </w:rPr>
        <w:t>…</w:t>
      </w:r>
    </w:p>
    <w:p w14:paraId="3C1A6C75" w14:textId="77777777" w:rsidR="00272FEE" w:rsidRPr="0068548F" w:rsidRDefault="00272FEE" w:rsidP="00B7113A">
      <w:pPr>
        <w:jc w:val="both"/>
        <w:rPr>
          <w:rFonts w:asciiTheme="majorHAnsi" w:hAnsiTheme="majorHAnsi"/>
        </w:rPr>
      </w:pPr>
    </w:p>
    <w:p w14:paraId="5CB3BA60" w14:textId="71AC95C4" w:rsidR="0068548F" w:rsidRPr="0068548F" w:rsidRDefault="006D597C" w:rsidP="0068548F">
      <w:pPr>
        <w:pStyle w:val="NormalWeb"/>
        <w:spacing w:before="0" w:beforeAutospacing="0" w:after="0" w:afterAutospacing="0"/>
        <w:rPr>
          <w:rFonts w:ascii="Helvetica Neue" w:hAnsi="Helvetica Neue"/>
          <w:b/>
          <w:bCs/>
          <w:sz w:val="20"/>
          <w:szCs w:val="20"/>
        </w:rPr>
      </w:pPr>
      <w:r>
        <w:rPr>
          <w:rFonts w:ascii="Helvetica Neue" w:hAnsi="Helvetica Neue"/>
          <w:b/>
          <w:bCs/>
          <w:sz w:val="20"/>
          <w:szCs w:val="20"/>
        </w:rPr>
        <w:t>S</w:t>
      </w:r>
      <w:r w:rsidR="0068548F" w:rsidRPr="0068548F">
        <w:rPr>
          <w:rFonts w:ascii="Helvetica Neue" w:hAnsi="Helvetica Neue"/>
          <w:b/>
          <w:bCs/>
          <w:sz w:val="20"/>
          <w:szCs w:val="20"/>
        </w:rPr>
        <w:t xml:space="preserve">ilence… </w:t>
      </w:r>
    </w:p>
    <w:p w14:paraId="760AFEAE" w14:textId="77777777" w:rsidR="0068548F" w:rsidRPr="0068548F" w:rsidRDefault="0068548F" w:rsidP="009E1F34">
      <w:pPr>
        <w:pStyle w:val="NormalWeb"/>
        <w:spacing w:before="0" w:beforeAutospacing="0" w:after="0" w:afterAutospacing="0"/>
        <w:rPr>
          <w:rFonts w:ascii="Helvetica Neue" w:hAnsi="Helvetica Neue"/>
          <w:sz w:val="20"/>
          <w:szCs w:val="20"/>
        </w:rPr>
      </w:pPr>
    </w:p>
    <w:p w14:paraId="4B3DF2A6" w14:textId="45F8DAA0" w:rsidR="009E1F34" w:rsidRPr="0068548F" w:rsidRDefault="0068548F" w:rsidP="009E1F34">
      <w:pPr>
        <w:pStyle w:val="NormalWeb"/>
        <w:spacing w:before="0" w:beforeAutospacing="0" w:after="0" w:afterAutospacing="0"/>
        <w:rPr>
          <w:rFonts w:ascii="Helvetica Neue" w:hAnsi="Helvetica Neue"/>
          <w:sz w:val="20"/>
          <w:szCs w:val="20"/>
        </w:rPr>
      </w:pPr>
      <w:r>
        <w:rPr>
          <w:rFonts w:ascii="Helvetica Neue" w:hAnsi="Helvetica Neue"/>
          <w:sz w:val="20"/>
          <w:szCs w:val="20"/>
        </w:rPr>
        <w:t xml:space="preserve"> </w:t>
      </w:r>
    </w:p>
    <w:p w14:paraId="2FF3AAEC" w14:textId="426EE598" w:rsidR="003250AE" w:rsidRPr="000633C9" w:rsidRDefault="0068548F" w:rsidP="003250AE">
      <w:pPr>
        <w:jc w:val="both"/>
        <w:rPr>
          <w:b/>
          <w:bCs/>
          <w:lang w:bidi="prs-AF"/>
        </w:rPr>
      </w:pPr>
      <w:r w:rsidRPr="000633C9">
        <w:rPr>
          <w:b/>
          <w:bCs/>
          <w:lang w:bidi="prs-AF"/>
        </w:rPr>
        <w:t>6</w:t>
      </w:r>
      <w:r w:rsidR="003250AE" w:rsidRPr="000633C9">
        <w:rPr>
          <w:b/>
          <w:bCs/>
          <w:vertAlign w:val="superscript"/>
          <w:lang w:bidi="prs-AF"/>
        </w:rPr>
        <w:t>ième</w:t>
      </w:r>
      <w:r w:rsidR="003250AE" w:rsidRPr="000633C9">
        <w:rPr>
          <w:b/>
          <w:bCs/>
          <w:lang w:bidi="prs-AF"/>
        </w:rPr>
        <w:t xml:space="preserve"> Expression (En </w:t>
      </w:r>
      <w:r w:rsidRPr="000633C9">
        <w:rPr>
          <w:b/>
          <w:bCs/>
          <w:lang w:bidi="prs-AF"/>
        </w:rPr>
        <w:t>Français</w:t>
      </w:r>
      <w:r w:rsidR="003250AE" w:rsidRPr="000633C9">
        <w:rPr>
          <w:b/>
          <w:bCs/>
          <w:lang w:bidi="prs-AF"/>
        </w:rPr>
        <w:t xml:space="preserve"> – Ps 129)</w:t>
      </w:r>
    </w:p>
    <w:p w14:paraId="31F0EA24" w14:textId="270B5188" w:rsidR="003250AE" w:rsidRDefault="003250AE" w:rsidP="003250AE">
      <w:pPr>
        <w:jc w:val="both"/>
        <w:rPr>
          <w:lang w:bidi="prs-AF"/>
        </w:rPr>
      </w:pPr>
      <w:r>
        <w:rPr>
          <w:lang w:bidi="prs-AF"/>
        </w:rPr>
        <w:t xml:space="preserve">Psaume 129 </w:t>
      </w:r>
      <w:r w:rsidR="0068548F">
        <w:rPr>
          <w:lang w:bidi="prs-AF"/>
        </w:rPr>
        <w:t>– Lu puis chanté tous ensemble.</w:t>
      </w:r>
    </w:p>
    <w:p w14:paraId="4EC04B1D"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14"/>
          <w:szCs w:val="14"/>
        </w:rPr>
        <w:t xml:space="preserve">1 </w:t>
      </w:r>
      <w:r w:rsidRPr="00BB7105">
        <w:rPr>
          <w:rFonts w:asciiTheme="minorHAnsi" w:hAnsiTheme="minorHAnsi" w:cstheme="minorHAnsi"/>
          <w:sz w:val="23"/>
          <w:szCs w:val="23"/>
        </w:rPr>
        <w:t xml:space="preserve">Des profondeurs je crie vers </w:t>
      </w:r>
      <w:r w:rsidRPr="00BB7105">
        <w:rPr>
          <w:rFonts w:asciiTheme="minorHAnsi" w:hAnsiTheme="minorHAnsi" w:cstheme="minorHAnsi"/>
          <w:sz w:val="23"/>
          <w:szCs w:val="23"/>
          <w:u w:val="single"/>
        </w:rPr>
        <w:t>toi</w:t>
      </w:r>
      <w:r w:rsidRPr="00BB7105">
        <w:rPr>
          <w:rFonts w:asciiTheme="minorHAnsi" w:hAnsiTheme="minorHAnsi" w:cstheme="minorHAnsi"/>
          <w:sz w:val="23"/>
          <w:szCs w:val="23"/>
        </w:rPr>
        <w:t xml:space="preserve">, Seigneur, </w:t>
      </w:r>
    </w:p>
    <w:p w14:paraId="420E6623"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14"/>
          <w:szCs w:val="14"/>
        </w:rPr>
        <w:t xml:space="preserve">2 </w:t>
      </w:r>
      <w:r w:rsidRPr="00BB7105">
        <w:rPr>
          <w:rFonts w:asciiTheme="minorHAnsi" w:hAnsiTheme="minorHAnsi" w:cstheme="minorHAnsi"/>
          <w:sz w:val="23"/>
          <w:szCs w:val="23"/>
        </w:rPr>
        <w:t>Seigneur, éc</w:t>
      </w:r>
      <w:r w:rsidRPr="00BB7105">
        <w:rPr>
          <w:rFonts w:asciiTheme="minorHAnsi" w:hAnsiTheme="minorHAnsi" w:cstheme="minorHAnsi"/>
          <w:sz w:val="23"/>
          <w:szCs w:val="23"/>
          <w:u w:val="single"/>
        </w:rPr>
        <w:t>ou</w:t>
      </w:r>
      <w:r w:rsidRPr="00BB7105">
        <w:rPr>
          <w:rFonts w:asciiTheme="minorHAnsi" w:hAnsiTheme="minorHAnsi" w:cstheme="minorHAnsi"/>
          <w:sz w:val="23"/>
          <w:szCs w:val="23"/>
        </w:rPr>
        <w:t>te mon appel ! *</w:t>
      </w:r>
    </w:p>
    <w:p w14:paraId="3D712BF3"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23"/>
          <w:szCs w:val="23"/>
        </w:rPr>
        <w:t>Que ton oreille se f</w:t>
      </w:r>
      <w:r w:rsidRPr="00BB7105">
        <w:rPr>
          <w:rFonts w:asciiTheme="minorHAnsi" w:hAnsiTheme="minorHAnsi" w:cstheme="minorHAnsi"/>
          <w:sz w:val="23"/>
          <w:szCs w:val="23"/>
          <w:u w:val="single"/>
        </w:rPr>
        <w:t>a</w:t>
      </w:r>
      <w:r w:rsidRPr="00BB7105">
        <w:rPr>
          <w:rFonts w:asciiTheme="minorHAnsi" w:hAnsiTheme="minorHAnsi" w:cstheme="minorHAnsi"/>
          <w:sz w:val="23"/>
          <w:szCs w:val="23"/>
        </w:rPr>
        <w:t xml:space="preserve">sse attentive </w:t>
      </w:r>
    </w:p>
    <w:p w14:paraId="39AFDDF2" w14:textId="77777777" w:rsidR="003250AE" w:rsidRPr="00BB7105" w:rsidRDefault="003250AE" w:rsidP="003250AE">
      <w:pPr>
        <w:pStyle w:val="Default"/>
        <w:rPr>
          <w:rFonts w:asciiTheme="minorHAnsi" w:hAnsiTheme="minorHAnsi" w:cstheme="minorHAnsi"/>
          <w:sz w:val="23"/>
          <w:szCs w:val="23"/>
        </w:rPr>
      </w:pPr>
      <w:proofErr w:type="gramStart"/>
      <w:r w:rsidRPr="00BB7105">
        <w:rPr>
          <w:rFonts w:asciiTheme="minorHAnsi" w:hAnsiTheme="minorHAnsi" w:cstheme="minorHAnsi"/>
          <w:sz w:val="23"/>
          <w:szCs w:val="23"/>
        </w:rPr>
        <w:t>au</w:t>
      </w:r>
      <w:proofErr w:type="gramEnd"/>
      <w:r w:rsidRPr="00BB7105">
        <w:rPr>
          <w:rFonts w:asciiTheme="minorHAnsi" w:hAnsiTheme="minorHAnsi" w:cstheme="minorHAnsi"/>
          <w:sz w:val="23"/>
          <w:szCs w:val="23"/>
        </w:rPr>
        <w:t xml:space="preserve"> cr</w:t>
      </w:r>
      <w:r w:rsidRPr="00BB7105">
        <w:rPr>
          <w:rFonts w:asciiTheme="minorHAnsi" w:hAnsiTheme="minorHAnsi" w:cstheme="minorHAnsi"/>
          <w:sz w:val="23"/>
          <w:szCs w:val="23"/>
          <w:u w:val="single"/>
        </w:rPr>
        <w:t>i</w:t>
      </w:r>
      <w:r w:rsidRPr="00BB7105">
        <w:rPr>
          <w:rFonts w:asciiTheme="minorHAnsi" w:hAnsiTheme="minorHAnsi" w:cstheme="minorHAnsi"/>
          <w:sz w:val="23"/>
          <w:szCs w:val="23"/>
        </w:rPr>
        <w:t xml:space="preserve"> de ma prière ! </w:t>
      </w:r>
    </w:p>
    <w:p w14:paraId="2AE2707F" w14:textId="77777777" w:rsidR="003250AE" w:rsidRPr="00BB7105" w:rsidRDefault="003250AE" w:rsidP="003250AE">
      <w:pPr>
        <w:pStyle w:val="Default"/>
        <w:rPr>
          <w:rFonts w:asciiTheme="minorHAnsi" w:hAnsiTheme="minorHAnsi" w:cstheme="minorHAnsi"/>
          <w:sz w:val="23"/>
          <w:szCs w:val="23"/>
        </w:rPr>
      </w:pPr>
    </w:p>
    <w:p w14:paraId="4C027AF9"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14"/>
          <w:szCs w:val="14"/>
        </w:rPr>
        <w:t xml:space="preserve">3 </w:t>
      </w:r>
      <w:r w:rsidRPr="00BB7105">
        <w:rPr>
          <w:rFonts w:asciiTheme="minorHAnsi" w:hAnsiTheme="minorHAnsi" w:cstheme="minorHAnsi"/>
          <w:sz w:val="23"/>
          <w:szCs w:val="23"/>
        </w:rPr>
        <w:t>Si tu retiens les fa</w:t>
      </w:r>
      <w:r w:rsidRPr="00BB7105">
        <w:rPr>
          <w:rFonts w:asciiTheme="minorHAnsi" w:hAnsiTheme="minorHAnsi" w:cstheme="minorHAnsi"/>
          <w:sz w:val="23"/>
          <w:szCs w:val="23"/>
          <w:u w:val="single"/>
        </w:rPr>
        <w:t>u</w:t>
      </w:r>
      <w:r w:rsidRPr="00BB7105">
        <w:rPr>
          <w:rFonts w:asciiTheme="minorHAnsi" w:hAnsiTheme="minorHAnsi" w:cstheme="minorHAnsi"/>
          <w:sz w:val="23"/>
          <w:szCs w:val="23"/>
        </w:rPr>
        <w:t xml:space="preserve">tes, Seigneur, </w:t>
      </w:r>
    </w:p>
    <w:p w14:paraId="16347D33"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23"/>
          <w:szCs w:val="23"/>
        </w:rPr>
        <w:t>Seigneur, qu</w:t>
      </w:r>
      <w:r w:rsidRPr="00BB7105">
        <w:rPr>
          <w:rFonts w:asciiTheme="minorHAnsi" w:hAnsiTheme="minorHAnsi" w:cstheme="minorHAnsi"/>
          <w:sz w:val="23"/>
          <w:szCs w:val="23"/>
          <w:u w:val="single"/>
        </w:rPr>
        <w:t>i</w:t>
      </w:r>
      <w:r w:rsidRPr="00BB7105">
        <w:rPr>
          <w:rFonts w:asciiTheme="minorHAnsi" w:hAnsiTheme="minorHAnsi" w:cstheme="minorHAnsi"/>
          <w:sz w:val="23"/>
          <w:szCs w:val="23"/>
        </w:rPr>
        <w:t xml:space="preserve"> subsistera ? * </w:t>
      </w:r>
    </w:p>
    <w:p w14:paraId="76B3BFBA"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14"/>
          <w:szCs w:val="14"/>
        </w:rPr>
        <w:t xml:space="preserve">4 </w:t>
      </w:r>
      <w:r w:rsidRPr="00BB7105">
        <w:rPr>
          <w:rFonts w:asciiTheme="minorHAnsi" w:hAnsiTheme="minorHAnsi" w:cstheme="minorHAnsi"/>
          <w:sz w:val="23"/>
          <w:szCs w:val="23"/>
        </w:rPr>
        <w:t>Mais près de toi se tro</w:t>
      </w:r>
      <w:r w:rsidRPr="00BB7105">
        <w:rPr>
          <w:rFonts w:asciiTheme="minorHAnsi" w:hAnsiTheme="minorHAnsi" w:cstheme="minorHAnsi"/>
          <w:sz w:val="23"/>
          <w:szCs w:val="23"/>
          <w:u w:val="single"/>
        </w:rPr>
        <w:t>u</w:t>
      </w:r>
      <w:r w:rsidRPr="00BB7105">
        <w:rPr>
          <w:rFonts w:asciiTheme="minorHAnsi" w:hAnsiTheme="minorHAnsi" w:cstheme="minorHAnsi"/>
          <w:sz w:val="23"/>
          <w:szCs w:val="23"/>
        </w:rPr>
        <w:t xml:space="preserve">ve le pardon </w:t>
      </w:r>
    </w:p>
    <w:p w14:paraId="68CF373B" w14:textId="77777777" w:rsidR="003250AE" w:rsidRPr="00BB7105" w:rsidRDefault="003250AE" w:rsidP="003250AE">
      <w:pPr>
        <w:pStyle w:val="Default"/>
        <w:rPr>
          <w:rFonts w:asciiTheme="minorHAnsi" w:hAnsiTheme="minorHAnsi" w:cstheme="minorHAnsi"/>
          <w:sz w:val="23"/>
          <w:szCs w:val="23"/>
        </w:rPr>
      </w:pPr>
      <w:proofErr w:type="gramStart"/>
      <w:r w:rsidRPr="00BB7105">
        <w:rPr>
          <w:rFonts w:asciiTheme="minorHAnsi" w:hAnsiTheme="minorHAnsi" w:cstheme="minorHAnsi"/>
          <w:sz w:val="23"/>
          <w:szCs w:val="23"/>
        </w:rPr>
        <w:t>pour</w:t>
      </w:r>
      <w:proofErr w:type="gramEnd"/>
      <w:r w:rsidRPr="00BB7105">
        <w:rPr>
          <w:rFonts w:asciiTheme="minorHAnsi" w:hAnsiTheme="minorHAnsi" w:cstheme="minorHAnsi"/>
          <w:sz w:val="23"/>
          <w:szCs w:val="23"/>
        </w:rPr>
        <w:t xml:space="preserve"> que l’h</w:t>
      </w:r>
      <w:r w:rsidRPr="00BB7105">
        <w:rPr>
          <w:rFonts w:asciiTheme="minorHAnsi" w:hAnsiTheme="minorHAnsi" w:cstheme="minorHAnsi"/>
          <w:sz w:val="23"/>
          <w:szCs w:val="23"/>
          <w:u w:val="single"/>
        </w:rPr>
        <w:t>o</w:t>
      </w:r>
      <w:r w:rsidRPr="00BB7105">
        <w:rPr>
          <w:rFonts w:asciiTheme="minorHAnsi" w:hAnsiTheme="minorHAnsi" w:cstheme="minorHAnsi"/>
          <w:sz w:val="23"/>
          <w:szCs w:val="23"/>
        </w:rPr>
        <w:t xml:space="preserve">mme te craigne. </w:t>
      </w:r>
    </w:p>
    <w:p w14:paraId="7086CB97" w14:textId="77777777" w:rsidR="003250AE" w:rsidRPr="00BB7105" w:rsidRDefault="003250AE" w:rsidP="003250AE">
      <w:pPr>
        <w:pStyle w:val="Default"/>
        <w:rPr>
          <w:rFonts w:asciiTheme="minorHAnsi" w:hAnsiTheme="minorHAnsi" w:cstheme="minorHAnsi"/>
          <w:sz w:val="23"/>
          <w:szCs w:val="23"/>
        </w:rPr>
      </w:pPr>
    </w:p>
    <w:p w14:paraId="7E3D550A" w14:textId="77777777" w:rsidR="003250AE" w:rsidRPr="00BB7105" w:rsidRDefault="003250AE" w:rsidP="003250AE">
      <w:pPr>
        <w:spacing w:after="0" w:line="240" w:lineRule="auto"/>
        <w:jc w:val="both"/>
        <w:rPr>
          <w:rFonts w:cstheme="minorHAnsi"/>
          <w:sz w:val="23"/>
          <w:szCs w:val="23"/>
        </w:rPr>
      </w:pPr>
      <w:r w:rsidRPr="00BB7105">
        <w:rPr>
          <w:rFonts w:cstheme="minorHAnsi"/>
          <w:sz w:val="14"/>
          <w:szCs w:val="14"/>
        </w:rPr>
        <w:t xml:space="preserve">5 </w:t>
      </w:r>
      <w:r w:rsidRPr="00BB7105">
        <w:rPr>
          <w:rFonts w:cstheme="minorHAnsi"/>
          <w:sz w:val="23"/>
          <w:szCs w:val="23"/>
        </w:rPr>
        <w:t>J’espère le Seigneur de t</w:t>
      </w:r>
      <w:r w:rsidRPr="00BB7105">
        <w:rPr>
          <w:rFonts w:cstheme="minorHAnsi"/>
          <w:sz w:val="23"/>
          <w:szCs w:val="23"/>
          <w:u w:val="single"/>
        </w:rPr>
        <w:t>ou</w:t>
      </w:r>
      <w:r w:rsidRPr="00BB7105">
        <w:rPr>
          <w:rFonts w:cstheme="minorHAnsi"/>
          <w:sz w:val="23"/>
          <w:szCs w:val="23"/>
        </w:rPr>
        <w:t>te mon âme ; *</w:t>
      </w:r>
    </w:p>
    <w:p w14:paraId="11F46423" w14:textId="77777777" w:rsidR="003250AE" w:rsidRDefault="003250AE" w:rsidP="003250AE">
      <w:pPr>
        <w:spacing w:after="0" w:line="240" w:lineRule="auto"/>
        <w:jc w:val="both"/>
        <w:rPr>
          <w:rFonts w:cstheme="minorHAnsi"/>
          <w:sz w:val="23"/>
          <w:szCs w:val="23"/>
        </w:rPr>
      </w:pPr>
      <w:proofErr w:type="gramStart"/>
      <w:r w:rsidRPr="00BB7105">
        <w:rPr>
          <w:rFonts w:cstheme="minorHAnsi"/>
          <w:sz w:val="23"/>
          <w:szCs w:val="23"/>
        </w:rPr>
        <w:t>je</w:t>
      </w:r>
      <w:proofErr w:type="gramEnd"/>
      <w:r w:rsidRPr="00BB7105">
        <w:rPr>
          <w:rFonts w:cstheme="minorHAnsi"/>
          <w:sz w:val="23"/>
          <w:szCs w:val="23"/>
        </w:rPr>
        <w:t xml:space="preserve"> l’espère, et j’att</w:t>
      </w:r>
      <w:r w:rsidRPr="00BB7105">
        <w:rPr>
          <w:rFonts w:cstheme="minorHAnsi"/>
          <w:sz w:val="23"/>
          <w:szCs w:val="23"/>
          <w:u w:val="single"/>
        </w:rPr>
        <w:t>en</w:t>
      </w:r>
      <w:r w:rsidRPr="00BB7105">
        <w:rPr>
          <w:rFonts w:cstheme="minorHAnsi"/>
          <w:sz w:val="23"/>
          <w:szCs w:val="23"/>
        </w:rPr>
        <w:t>ds sa parole.</w:t>
      </w:r>
    </w:p>
    <w:p w14:paraId="67B23DCC" w14:textId="77777777" w:rsidR="003250AE" w:rsidRPr="00BB7105" w:rsidRDefault="003250AE" w:rsidP="003250AE">
      <w:pPr>
        <w:spacing w:after="0" w:line="240" w:lineRule="auto"/>
        <w:jc w:val="both"/>
        <w:rPr>
          <w:rFonts w:cstheme="minorHAnsi"/>
          <w:sz w:val="23"/>
          <w:szCs w:val="23"/>
        </w:rPr>
      </w:pPr>
    </w:p>
    <w:p w14:paraId="3BF9A5F5"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14"/>
          <w:szCs w:val="14"/>
        </w:rPr>
        <w:t xml:space="preserve">6 </w:t>
      </w:r>
      <w:r w:rsidRPr="00BB7105">
        <w:rPr>
          <w:rFonts w:asciiTheme="minorHAnsi" w:hAnsiTheme="minorHAnsi" w:cstheme="minorHAnsi"/>
          <w:sz w:val="23"/>
          <w:szCs w:val="23"/>
        </w:rPr>
        <w:t>Mon âme att</w:t>
      </w:r>
      <w:r w:rsidRPr="00BB7105">
        <w:rPr>
          <w:rFonts w:asciiTheme="minorHAnsi" w:hAnsiTheme="minorHAnsi" w:cstheme="minorHAnsi"/>
          <w:sz w:val="23"/>
          <w:szCs w:val="23"/>
          <w:u w:val="single"/>
        </w:rPr>
        <w:t>en</w:t>
      </w:r>
      <w:r w:rsidRPr="00BB7105">
        <w:rPr>
          <w:rFonts w:asciiTheme="minorHAnsi" w:hAnsiTheme="minorHAnsi" w:cstheme="minorHAnsi"/>
          <w:sz w:val="23"/>
          <w:szCs w:val="23"/>
        </w:rPr>
        <w:t>d le Seigneur</w:t>
      </w:r>
    </w:p>
    <w:p w14:paraId="73608297"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23"/>
          <w:szCs w:val="23"/>
        </w:rPr>
        <w:t xml:space="preserve"> </w:t>
      </w:r>
      <w:proofErr w:type="gramStart"/>
      <w:r w:rsidRPr="00BB7105">
        <w:rPr>
          <w:rFonts w:asciiTheme="minorHAnsi" w:hAnsiTheme="minorHAnsi" w:cstheme="minorHAnsi"/>
          <w:sz w:val="23"/>
          <w:szCs w:val="23"/>
        </w:rPr>
        <w:t>plus</w:t>
      </w:r>
      <w:proofErr w:type="gramEnd"/>
      <w:r w:rsidRPr="00BB7105">
        <w:rPr>
          <w:rFonts w:asciiTheme="minorHAnsi" w:hAnsiTheme="minorHAnsi" w:cstheme="minorHAnsi"/>
          <w:sz w:val="23"/>
          <w:szCs w:val="23"/>
        </w:rPr>
        <w:t xml:space="preserve"> qu’un veilleur ne g</w:t>
      </w:r>
      <w:r w:rsidRPr="00BB7105">
        <w:rPr>
          <w:rFonts w:asciiTheme="minorHAnsi" w:hAnsiTheme="minorHAnsi" w:cstheme="minorHAnsi"/>
          <w:sz w:val="23"/>
          <w:szCs w:val="23"/>
          <w:u w:val="single"/>
        </w:rPr>
        <w:t>ue</w:t>
      </w:r>
      <w:r w:rsidRPr="00BB7105">
        <w:rPr>
          <w:rFonts w:asciiTheme="minorHAnsi" w:hAnsiTheme="minorHAnsi" w:cstheme="minorHAnsi"/>
          <w:sz w:val="23"/>
          <w:szCs w:val="23"/>
        </w:rPr>
        <w:t>tte l’aurore. *</w:t>
      </w:r>
    </w:p>
    <w:p w14:paraId="587ECBD9"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23"/>
          <w:szCs w:val="23"/>
        </w:rPr>
        <w:t xml:space="preserve"> Plus qu’un veilleur ne g</w:t>
      </w:r>
      <w:r w:rsidRPr="00BB7105">
        <w:rPr>
          <w:rFonts w:asciiTheme="minorHAnsi" w:hAnsiTheme="minorHAnsi" w:cstheme="minorHAnsi"/>
          <w:sz w:val="23"/>
          <w:szCs w:val="23"/>
          <w:u w:val="single"/>
        </w:rPr>
        <w:t>ue</w:t>
      </w:r>
      <w:r w:rsidRPr="00BB7105">
        <w:rPr>
          <w:rFonts w:asciiTheme="minorHAnsi" w:hAnsiTheme="minorHAnsi" w:cstheme="minorHAnsi"/>
          <w:sz w:val="23"/>
          <w:szCs w:val="23"/>
        </w:rPr>
        <w:t xml:space="preserve">tte l’aurore, </w:t>
      </w:r>
    </w:p>
    <w:p w14:paraId="135F1A61" w14:textId="77777777" w:rsidR="003250AE" w:rsidRPr="00BB7105" w:rsidRDefault="003250AE" w:rsidP="003250AE">
      <w:pPr>
        <w:pStyle w:val="Default"/>
        <w:rPr>
          <w:rFonts w:asciiTheme="minorHAnsi" w:hAnsiTheme="minorHAnsi" w:cstheme="minorHAnsi"/>
          <w:sz w:val="23"/>
          <w:szCs w:val="23"/>
        </w:rPr>
      </w:pPr>
      <w:r w:rsidRPr="00BB7105">
        <w:rPr>
          <w:rFonts w:asciiTheme="minorHAnsi" w:hAnsiTheme="minorHAnsi" w:cstheme="minorHAnsi"/>
          <w:sz w:val="14"/>
          <w:szCs w:val="14"/>
        </w:rPr>
        <w:t xml:space="preserve">7 </w:t>
      </w:r>
      <w:r w:rsidRPr="00BB7105">
        <w:rPr>
          <w:rFonts w:asciiTheme="minorHAnsi" w:hAnsiTheme="minorHAnsi" w:cstheme="minorHAnsi"/>
          <w:sz w:val="23"/>
          <w:szCs w:val="23"/>
        </w:rPr>
        <w:t>attends le Seign</w:t>
      </w:r>
      <w:r w:rsidRPr="00BB7105">
        <w:rPr>
          <w:rFonts w:asciiTheme="minorHAnsi" w:hAnsiTheme="minorHAnsi" w:cstheme="minorHAnsi"/>
          <w:sz w:val="23"/>
          <w:szCs w:val="23"/>
          <w:u w:val="single"/>
        </w:rPr>
        <w:t>eu</w:t>
      </w:r>
      <w:r w:rsidRPr="00BB7105">
        <w:rPr>
          <w:rFonts w:asciiTheme="minorHAnsi" w:hAnsiTheme="minorHAnsi" w:cstheme="minorHAnsi"/>
          <w:sz w:val="23"/>
          <w:szCs w:val="23"/>
        </w:rPr>
        <w:t xml:space="preserve">r, Israël. </w:t>
      </w:r>
    </w:p>
    <w:p w14:paraId="4283A6D9" w14:textId="77777777" w:rsidR="003250AE" w:rsidRPr="00BB7105" w:rsidRDefault="003250AE" w:rsidP="003250AE">
      <w:pPr>
        <w:pStyle w:val="Default"/>
        <w:rPr>
          <w:rFonts w:asciiTheme="minorHAnsi" w:hAnsiTheme="minorHAnsi" w:cstheme="minorHAnsi"/>
          <w:sz w:val="23"/>
          <w:szCs w:val="23"/>
        </w:rPr>
      </w:pPr>
    </w:p>
    <w:p w14:paraId="4FA4A1BB" w14:textId="77777777" w:rsidR="003250AE" w:rsidRPr="00BB7105" w:rsidRDefault="003250AE" w:rsidP="003250AE">
      <w:pPr>
        <w:spacing w:after="0" w:line="240" w:lineRule="auto"/>
        <w:jc w:val="both"/>
        <w:rPr>
          <w:rFonts w:cstheme="minorHAnsi"/>
          <w:sz w:val="23"/>
          <w:szCs w:val="23"/>
        </w:rPr>
      </w:pPr>
      <w:r w:rsidRPr="00BB7105">
        <w:rPr>
          <w:rFonts w:cstheme="minorHAnsi"/>
          <w:sz w:val="23"/>
          <w:szCs w:val="23"/>
        </w:rPr>
        <w:t>Oui, près du Seign</w:t>
      </w:r>
      <w:r w:rsidRPr="00BB7105">
        <w:rPr>
          <w:rFonts w:cstheme="minorHAnsi"/>
          <w:sz w:val="23"/>
          <w:szCs w:val="23"/>
          <w:u w:val="single"/>
        </w:rPr>
        <w:t>eu</w:t>
      </w:r>
      <w:r w:rsidRPr="00BB7105">
        <w:rPr>
          <w:rFonts w:cstheme="minorHAnsi"/>
          <w:sz w:val="23"/>
          <w:szCs w:val="23"/>
        </w:rPr>
        <w:t xml:space="preserve">r, est l’amour ; </w:t>
      </w:r>
    </w:p>
    <w:p w14:paraId="79DD6709" w14:textId="77777777" w:rsidR="003250AE" w:rsidRPr="00BB7105" w:rsidRDefault="003250AE" w:rsidP="003250AE">
      <w:pPr>
        <w:spacing w:after="0" w:line="240" w:lineRule="auto"/>
        <w:jc w:val="both"/>
        <w:rPr>
          <w:rFonts w:cstheme="minorHAnsi"/>
          <w:sz w:val="23"/>
          <w:szCs w:val="23"/>
        </w:rPr>
      </w:pPr>
      <w:proofErr w:type="gramStart"/>
      <w:r w:rsidRPr="00BB7105">
        <w:rPr>
          <w:rFonts w:cstheme="minorHAnsi"/>
          <w:sz w:val="23"/>
          <w:szCs w:val="23"/>
        </w:rPr>
        <w:t>près</w:t>
      </w:r>
      <w:proofErr w:type="gramEnd"/>
      <w:r w:rsidRPr="00BB7105">
        <w:rPr>
          <w:rFonts w:cstheme="minorHAnsi"/>
          <w:sz w:val="23"/>
          <w:szCs w:val="23"/>
        </w:rPr>
        <w:t xml:space="preserve"> de lui, ab</w:t>
      </w:r>
      <w:r w:rsidRPr="00BB7105">
        <w:rPr>
          <w:rFonts w:cstheme="minorHAnsi"/>
          <w:sz w:val="23"/>
          <w:szCs w:val="23"/>
          <w:u w:val="single"/>
        </w:rPr>
        <w:t>on</w:t>
      </w:r>
      <w:r w:rsidRPr="00BB7105">
        <w:rPr>
          <w:rFonts w:cstheme="minorHAnsi"/>
          <w:sz w:val="23"/>
          <w:szCs w:val="23"/>
        </w:rPr>
        <w:t>de le rachat. *</w:t>
      </w:r>
    </w:p>
    <w:p w14:paraId="3DC6B7E2" w14:textId="77777777" w:rsidR="003250AE" w:rsidRPr="00BB7105" w:rsidRDefault="003250AE" w:rsidP="003250AE">
      <w:pPr>
        <w:spacing w:after="0" w:line="240" w:lineRule="auto"/>
        <w:jc w:val="both"/>
        <w:rPr>
          <w:rFonts w:cstheme="minorHAnsi"/>
          <w:sz w:val="23"/>
          <w:szCs w:val="23"/>
        </w:rPr>
      </w:pPr>
      <w:r w:rsidRPr="00BB7105">
        <w:rPr>
          <w:rFonts w:cstheme="minorHAnsi"/>
          <w:sz w:val="14"/>
          <w:szCs w:val="14"/>
        </w:rPr>
        <w:t xml:space="preserve">8 </w:t>
      </w:r>
      <w:r w:rsidRPr="00BB7105">
        <w:rPr>
          <w:rFonts w:cstheme="minorHAnsi"/>
          <w:sz w:val="23"/>
          <w:szCs w:val="23"/>
        </w:rPr>
        <w:t>C’est lui qui rachèter</w:t>
      </w:r>
      <w:r w:rsidRPr="00BB7105">
        <w:rPr>
          <w:rFonts w:cstheme="minorHAnsi"/>
          <w:sz w:val="23"/>
          <w:szCs w:val="23"/>
          <w:u w:val="single"/>
        </w:rPr>
        <w:t>a</w:t>
      </w:r>
      <w:r w:rsidRPr="00BB7105">
        <w:rPr>
          <w:rFonts w:cstheme="minorHAnsi"/>
          <w:sz w:val="23"/>
          <w:szCs w:val="23"/>
        </w:rPr>
        <w:t xml:space="preserve"> Israël</w:t>
      </w:r>
    </w:p>
    <w:p w14:paraId="0B893D6F" w14:textId="77777777" w:rsidR="003250AE" w:rsidRPr="00BB7105" w:rsidRDefault="003250AE" w:rsidP="003250AE">
      <w:pPr>
        <w:spacing w:after="0" w:line="240" w:lineRule="auto"/>
        <w:jc w:val="both"/>
        <w:rPr>
          <w:rFonts w:cstheme="minorHAnsi"/>
          <w:rtl/>
          <w:lang w:bidi="prs-AF"/>
        </w:rPr>
      </w:pPr>
      <w:r w:rsidRPr="00BB7105">
        <w:rPr>
          <w:rFonts w:cstheme="minorHAnsi"/>
          <w:sz w:val="23"/>
          <w:szCs w:val="23"/>
        </w:rPr>
        <w:t xml:space="preserve"> </w:t>
      </w:r>
      <w:proofErr w:type="gramStart"/>
      <w:r w:rsidRPr="00BB7105">
        <w:rPr>
          <w:rFonts w:cstheme="minorHAnsi"/>
          <w:sz w:val="23"/>
          <w:szCs w:val="23"/>
        </w:rPr>
        <w:t>de</w:t>
      </w:r>
      <w:proofErr w:type="gramEnd"/>
      <w:r w:rsidRPr="00BB7105">
        <w:rPr>
          <w:rFonts w:cstheme="minorHAnsi"/>
          <w:sz w:val="23"/>
          <w:szCs w:val="23"/>
        </w:rPr>
        <w:t xml:space="preserve"> t</w:t>
      </w:r>
      <w:r w:rsidRPr="00BB7105">
        <w:rPr>
          <w:rFonts w:cstheme="minorHAnsi"/>
          <w:sz w:val="23"/>
          <w:szCs w:val="23"/>
          <w:u w:val="single"/>
        </w:rPr>
        <w:t>ou</w:t>
      </w:r>
      <w:r w:rsidRPr="00BB7105">
        <w:rPr>
          <w:rFonts w:cstheme="minorHAnsi"/>
          <w:sz w:val="23"/>
          <w:szCs w:val="23"/>
        </w:rPr>
        <w:t>tes ses fautes.</w:t>
      </w:r>
    </w:p>
    <w:p w14:paraId="02F5EF8D" w14:textId="77777777" w:rsidR="003250AE" w:rsidRPr="003250AE" w:rsidRDefault="003250AE" w:rsidP="009E1F34">
      <w:pPr>
        <w:pStyle w:val="NormalWeb"/>
        <w:spacing w:before="0" w:beforeAutospacing="0" w:after="0" w:afterAutospacing="0"/>
        <w:rPr>
          <w:rFonts w:ascii="Helvetica Neue" w:hAnsi="Helvetica Neue"/>
          <w:sz w:val="20"/>
          <w:szCs w:val="20"/>
          <w:lang w:bidi="prs-AF"/>
        </w:rPr>
      </w:pPr>
    </w:p>
    <w:p w14:paraId="26A11D1A" w14:textId="091EAE10" w:rsidR="009E1F34" w:rsidRDefault="009E1F34" w:rsidP="009E1F34">
      <w:pPr>
        <w:pStyle w:val="NormalWeb"/>
        <w:spacing w:before="0" w:beforeAutospacing="0" w:after="0" w:afterAutospacing="0"/>
        <w:rPr>
          <w:rFonts w:ascii="Helvetica Neue" w:hAnsi="Helvetica Neue"/>
          <w:sz w:val="20"/>
          <w:szCs w:val="20"/>
        </w:rPr>
      </w:pPr>
    </w:p>
    <w:p w14:paraId="6EDF5ECA" w14:textId="276D2AE2" w:rsidR="0068548F" w:rsidRPr="00A46F5F" w:rsidRDefault="0068548F" w:rsidP="0068548F">
      <w:pPr>
        <w:pStyle w:val="NormalWeb"/>
        <w:spacing w:before="0" w:beforeAutospacing="0" w:after="0" w:afterAutospacing="0"/>
        <w:rPr>
          <w:rFonts w:ascii="Helvetica Neue" w:hAnsi="Helvetica Neue"/>
          <w:b/>
          <w:bCs/>
          <w:i/>
          <w:iCs/>
          <w:sz w:val="20"/>
          <w:szCs w:val="20"/>
        </w:rPr>
      </w:pPr>
      <w:r w:rsidRPr="00A46F5F">
        <w:rPr>
          <w:rFonts w:ascii="Helvetica Neue" w:hAnsi="Helvetica Neue"/>
          <w:b/>
          <w:bCs/>
          <w:i/>
          <w:iCs/>
          <w:sz w:val="20"/>
          <w:szCs w:val="20"/>
        </w:rPr>
        <w:t>Refrain </w:t>
      </w:r>
      <w:r w:rsidR="00A46F5F" w:rsidRPr="00A46F5F">
        <w:rPr>
          <w:rFonts w:ascii="Helvetica Neue" w:hAnsi="Helvetica Neue"/>
          <w:b/>
          <w:bCs/>
          <w:i/>
          <w:iCs/>
          <w:sz w:val="20"/>
          <w:szCs w:val="20"/>
        </w:rPr>
        <w:t xml:space="preserve">de Taizé </w:t>
      </w:r>
      <w:r w:rsidRPr="00A46F5F">
        <w:rPr>
          <w:rFonts w:ascii="Helvetica Neue" w:hAnsi="Helvetica Neue"/>
          <w:b/>
          <w:bCs/>
          <w:i/>
          <w:iCs/>
          <w:sz w:val="20"/>
          <w:szCs w:val="20"/>
        </w:rPr>
        <w:t xml:space="preserve">: </w:t>
      </w:r>
      <w:proofErr w:type="spellStart"/>
      <w:r w:rsidRPr="00A46F5F">
        <w:rPr>
          <w:rFonts w:ascii="Helvetica Neue" w:hAnsi="Helvetica Neue"/>
          <w:b/>
          <w:bCs/>
          <w:i/>
          <w:iCs/>
          <w:sz w:val="20"/>
          <w:szCs w:val="20"/>
        </w:rPr>
        <w:t>Laudate</w:t>
      </w:r>
      <w:proofErr w:type="spellEnd"/>
      <w:r w:rsidR="00A46F5F">
        <w:rPr>
          <w:rFonts w:ascii="Helvetica Neue" w:hAnsi="Helvetica Neue"/>
          <w:b/>
          <w:bCs/>
          <w:i/>
          <w:iCs/>
          <w:sz w:val="20"/>
          <w:szCs w:val="20"/>
        </w:rPr>
        <w:t xml:space="preserve"> </w:t>
      </w:r>
      <w:proofErr w:type="spellStart"/>
      <w:r w:rsidRPr="00A46F5F">
        <w:rPr>
          <w:rFonts w:ascii="Helvetica Neue" w:hAnsi="Helvetica Neue"/>
          <w:b/>
          <w:bCs/>
          <w:i/>
          <w:iCs/>
          <w:sz w:val="20"/>
          <w:szCs w:val="20"/>
        </w:rPr>
        <w:t>omnes</w:t>
      </w:r>
      <w:proofErr w:type="spellEnd"/>
      <w:r w:rsidRPr="00A46F5F">
        <w:rPr>
          <w:rFonts w:ascii="Helvetica Neue" w:hAnsi="Helvetica Neue"/>
          <w:b/>
          <w:bCs/>
          <w:i/>
          <w:iCs/>
          <w:sz w:val="20"/>
          <w:szCs w:val="20"/>
        </w:rPr>
        <w:t xml:space="preserve"> gentes </w:t>
      </w:r>
    </w:p>
    <w:p w14:paraId="1A956C08" w14:textId="715E3184" w:rsidR="0055212E" w:rsidRDefault="0055212E" w:rsidP="0068548F">
      <w:pPr>
        <w:pStyle w:val="NormalWeb"/>
        <w:spacing w:before="0" w:beforeAutospacing="0" w:after="0" w:afterAutospacing="0"/>
        <w:rPr>
          <w:rFonts w:ascii="Helvetica Neue" w:hAnsi="Helvetica Neue"/>
          <w:b/>
          <w:bCs/>
          <w:sz w:val="20"/>
          <w:szCs w:val="20"/>
        </w:rPr>
      </w:pPr>
    </w:p>
    <w:p w14:paraId="0C6B4325" w14:textId="51FC9BAA" w:rsidR="0055212E" w:rsidRDefault="0055212E" w:rsidP="0068548F">
      <w:pPr>
        <w:pStyle w:val="NormalWeb"/>
        <w:spacing w:before="0" w:beforeAutospacing="0" w:after="0" w:afterAutospacing="0"/>
        <w:rPr>
          <w:rFonts w:ascii="Helvetica Neue" w:hAnsi="Helvetica Neue"/>
          <w:sz w:val="20"/>
          <w:szCs w:val="20"/>
        </w:rPr>
      </w:pPr>
    </w:p>
    <w:p w14:paraId="62ECBB19" w14:textId="075E3502" w:rsidR="002345CC" w:rsidRPr="00D3494C" w:rsidRDefault="002345CC" w:rsidP="0068548F">
      <w:pPr>
        <w:pStyle w:val="NormalWeb"/>
        <w:spacing w:before="0" w:beforeAutospacing="0" w:after="0" w:afterAutospacing="0"/>
        <w:rPr>
          <w:rFonts w:ascii="Helvetica Neue" w:hAnsi="Helvetica Neue"/>
          <w:b/>
          <w:bCs/>
          <w:i/>
          <w:iCs/>
          <w:sz w:val="20"/>
          <w:szCs w:val="20"/>
        </w:rPr>
      </w:pPr>
      <w:r w:rsidRPr="00D3494C">
        <w:rPr>
          <w:rFonts w:ascii="Helvetica Neue" w:hAnsi="Helvetica Neue"/>
          <w:b/>
          <w:bCs/>
          <w:i/>
          <w:iCs/>
          <w:sz w:val="20"/>
          <w:szCs w:val="20"/>
        </w:rPr>
        <w:t xml:space="preserve">Conclusion – Prière du Pape François Lesbos, 16 </w:t>
      </w:r>
      <w:proofErr w:type="gramStart"/>
      <w:r w:rsidRPr="00D3494C">
        <w:rPr>
          <w:rFonts w:ascii="Helvetica Neue" w:hAnsi="Helvetica Neue"/>
          <w:b/>
          <w:bCs/>
          <w:i/>
          <w:iCs/>
          <w:sz w:val="20"/>
          <w:szCs w:val="20"/>
        </w:rPr>
        <w:t>Avril</w:t>
      </w:r>
      <w:proofErr w:type="gramEnd"/>
      <w:r w:rsidRPr="00D3494C">
        <w:rPr>
          <w:rFonts w:ascii="Helvetica Neue" w:hAnsi="Helvetica Neue"/>
          <w:b/>
          <w:bCs/>
          <w:i/>
          <w:iCs/>
          <w:sz w:val="20"/>
          <w:szCs w:val="20"/>
        </w:rPr>
        <w:t xml:space="preserve"> 2016</w:t>
      </w:r>
      <w:r w:rsidR="00622E55">
        <w:rPr>
          <w:rFonts w:ascii="Helvetica Neue" w:hAnsi="Helvetica Neue"/>
          <w:b/>
          <w:bCs/>
          <w:i/>
          <w:iCs/>
          <w:sz w:val="20"/>
          <w:szCs w:val="20"/>
        </w:rPr>
        <w:t xml:space="preserve"> lue Véronique puis en gras par tout le monde</w:t>
      </w:r>
    </w:p>
    <w:p w14:paraId="157EC6F1" w14:textId="77777777" w:rsidR="002345CC" w:rsidRPr="00D3494C" w:rsidRDefault="002345CC" w:rsidP="0068548F">
      <w:pPr>
        <w:pStyle w:val="NormalWeb"/>
        <w:spacing w:before="0" w:beforeAutospacing="0" w:after="0" w:afterAutospacing="0"/>
        <w:rPr>
          <w:rFonts w:ascii="Helvetica Neue" w:hAnsi="Helvetica Neue"/>
          <w:b/>
          <w:bCs/>
          <w:i/>
          <w:iCs/>
          <w:sz w:val="20"/>
          <w:szCs w:val="20"/>
        </w:rPr>
      </w:pPr>
    </w:p>
    <w:p w14:paraId="18653EAA" w14:textId="77777777" w:rsidR="002345CC" w:rsidRPr="002345CC" w:rsidRDefault="002345CC" w:rsidP="002345CC">
      <w:pPr>
        <w:shd w:val="clear" w:color="auto" w:fill="FFFFFF"/>
        <w:spacing w:after="0" w:line="240" w:lineRule="auto"/>
        <w:rPr>
          <w:rFonts w:ascii="Times New Roman" w:eastAsia="Times New Roman" w:hAnsi="Times New Roman" w:cs="Times New Roman"/>
          <w:sz w:val="24"/>
          <w:szCs w:val="24"/>
          <w:lang w:eastAsia="fr-FR"/>
        </w:rPr>
      </w:pPr>
      <w:r w:rsidRPr="002345CC">
        <w:rPr>
          <w:rFonts w:ascii="Tahoma" w:eastAsia="Times New Roman" w:hAnsi="Tahoma" w:cs="Tahoma"/>
          <w:color w:val="000000"/>
          <w:lang w:eastAsia="fr-FR"/>
        </w:rPr>
        <w:t>Dieu miséricordieux,</w:t>
      </w:r>
      <w:r w:rsidRPr="002345CC">
        <w:rPr>
          <w:rFonts w:ascii="Tahoma" w:eastAsia="Times New Roman" w:hAnsi="Tahoma" w:cs="Tahoma"/>
          <w:color w:val="000000"/>
          <w:lang w:eastAsia="fr-FR"/>
        </w:rPr>
        <w:br/>
        <w:t>nous te prions pour tous les hommes, pour toutes les femmes et pour tous les enfants,</w:t>
      </w:r>
      <w:r w:rsidRPr="002345CC">
        <w:rPr>
          <w:rFonts w:ascii="Tahoma" w:eastAsia="Times New Roman" w:hAnsi="Tahoma" w:cs="Tahoma"/>
          <w:color w:val="000000"/>
          <w:lang w:eastAsia="fr-FR"/>
        </w:rPr>
        <w:br/>
        <w:t>qui sont morts après avoir quitté leur pays à la recherche d’une vie meilleure.</w:t>
      </w:r>
      <w:r w:rsidRPr="002345CC">
        <w:rPr>
          <w:rFonts w:ascii="Tahoma" w:eastAsia="Times New Roman" w:hAnsi="Tahoma" w:cs="Tahoma"/>
          <w:color w:val="000000"/>
          <w:lang w:eastAsia="fr-FR"/>
        </w:rPr>
        <w:br/>
        <w:t>Bien que beaucoup de leurs tombes ne portent aucun nom,</w:t>
      </w:r>
      <w:r w:rsidRPr="002345CC">
        <w:rPr>
          <w:rFonts w:ascii="Tahoma" w:eastAsia="Times New Roman" w:hAnsi="Tahoma" w:cs="Tahoma"/>
          <w:color w:val="000000"/>
          <w:lang w:eastAsia="fr-FR"/>
        </w:rPr>
        <w:br/>
        <w:t>chacun d’eux est connu, aimé et chéri de toi.</w:t>
      </w:r>
      <w:r w:rsidRPr="002345CC">
        <w:rPr>
          <w:rFonts w:ascii="Tahoma" w:eastAsia="Times New Roman" w:hAnsi="Tahoma" w:cs="Tahoma"/>
          <w:color w:val="000000"/>
          <w:lang w:eastAsia="fr-FR"/>
        </w:rPr>
        <w:br/>
        <w:t>Puissions-nous ne jamais les oublier, mais honorer leur sacrifice</w:t>
      </w:r>
      <w:r w:rsidRPr="002345CC">
        <w:rPr>
          <w:rFonts w:ascii="Tahoma" w:eastAsia="Times New Roman" w:hAnsi="Tahoma" w:cs="Tahoma"/>
          <w:color w:val="000000"/>
          <w:lang w:eastAsia="fr-FR"/>
        </w:rPr>
        <w:br/>
        <w:t>plus par les actes que par les paroles.</w:t>
      </w:r>
    </w:p>
    <w:p w14:paraId="7F21BF98" w14:textId="77777777" w:rsidR="002345CC" w:rsidRPr="002345CC" w:rsidRDefault="002345CC" w:rsidP="002345CC">
      <w:pPr>
        <w:shd w:val="clear" w:color="auto" w:fill="FFFFFF"/>
        <w:spacing w:after="0" w:line="240" w:lineRule="auto"/>
        <w:rPr>
          <w:rFonts w:ascii="Times New Roman" w:eastAsia="Times New Roman" w:hAnsi="Times New Roman" w:cs="Times New Roman"/>
          <w:sz w:val="24"/>
          <w:szCs w:val="24"/>
          <w:lang w:eastAsia="fr-FR"/>
        </w:rPr>
      </w:pPr>
      <w:r w:rsidRPr="002345CC">
        <w:rPr>
          <w:rFonts w:ascii="Tahoma" w:eastAsia="Times New Roman" w:hAnsi="Tahoma" w:cs="Tahoma"/>
          <w:color w:val="000000"/>
          <w:lang w:eastAsia="fr-FR"/>
        </w:rPr>
        <w:t>Nous te confions tous ceux qui ont fait ce voyage,</w:t>
      </w:r>
      <w:r w:rsidRPr="002345CC">
        <w:rPr>
          <w:rFonts w:ascii="Tahoma" w:eastAsia="Times New Roman" w:hAnsi="Tahoma" w:cs="Tahoma"/>
          <w:color w:val="000000"/>
          <w:lang w:eastAsia="fr-FR"/>
        </w:rPr>
        <w:br/>
        <w:t>affrontant la peur, l’incertitude et l’humiliation,</w:t>
      </w:r>
      <w:r w:rsidRPr="002345CC">
        <w:rPr>
          <w:rFonts w:ascii="Tahoma" w:eastAsia="Times New Roman" w:hAnsi="Tahoma" w:cs="Tahoma"/>
          <w:color w:val="000000"/>
          <w:lang w:eastAsia="fr-FR"/>
        </w:rPr>
        <w:br/>
        <w:t>en vue de parvenir à un endroit de sécurité et d’espérance.</w:t>
      </w:r>
      <w:r w:rsidRPr="002345CC">
        <w:rPr>
          <w:rFonts w:ascii="Tahoma" w:eastAsia="Times New Roman" w:hAnsi="Tahoma" w:cs="Tahoma"/>
          <w:color w:val="000000"/>
          <w:lang w:eastAsia="fr-FR"/>
        </w:rPr>
        <w:br/>
        <w:t>Tout comme tu n’as jamais abandonné ton Fils</w:t>
      </w:r>
      <w:r w:rsidRPr="002345CC">
        <w:rPr>
          <w:rFonts w:ascii="Tahoma" w:eastAsia="Times New Roman" w:hAnsi="Tahoma" w:cs="Tahoma"/>
          <w:color w:val="000000"/>
          <w:lang w:eastAsia="fr-FR"/>
        </w:rPr>
        <w:br/>
        <w:t>lorsqu’il a été conduit à un endroit sûr par Marie et par Joseph,</w:t>
      </w:r>
      <w:r w:rsidRPr="002345CC">
        <w:rPr>
          <w:rFonts w:ascii="Tahoma" w:eastAsia="Times New Roman" w:hAnsi="Tahoma" w:cs="Tahoma"/>
          <w:color w:val="000000"/>
          <w:lang w:eastAsia="fr-FR"/>
        </w:rPr>
        <w:br/>
        <w:t>de même à présent sois proche de tes fils et de tes filles que voici,</w:t>
      </w:r>
      <w:r w:rsidRPr="002345CC">
        <w:rPr>
          <w:rFonts w:ascii="Tahoma" w:eastAsia="Times New Roman" w:hAnsi="Tahoma" w:cs="Tahoma"/>
          <w:color w:val="000000"/>
          <w:lang w:eastAsia="fr-FR"/>
        </w:rPr>
        <w:br/>
        <w:t>à travers notre tendresse et notre protection.</w:t>
      </w:r>
      <w:r w:rsidRPr="002345CC">
        <w:rPr>
          <w:rFonts w:ascii="Tahoma" w:eastAsia="Times New Roman" w:hAnsi="Tahoma" w:cs="Tahoma"/>
          <w:color w:val="000000"/>
          <w:lang w:eastAsia="fr-FR"/>
        </w:rPr>
        <w:br/>
        <w:t>En prenant soin d’eux, puissions-nous travailler pour un monde</w:t>
      </w:r>
      <w:r w:rsidRPr="002345CC">
        <w:rPr>
          <w:rFonts w:ascii="Tahoma" w:eastAsia="Times New Roman" w:hAnsi="Tahoma" w:cs="Tahoma"/>
          <w:color w:val="000000"/>
          <w:lang w:eastAsia="fr-FR"/>
        </w:rPr>
        <w:br/>
        <w:t>où personne n’est contraint à abandonner sa maison</w:t>
      </w:r>
      <w:r w:rsidRPr="002345CC">
        <w:rPr>
          <w:rFonts w:ascii="Tahoma" w:eastAsia="Times New Roman" w:hAnsi="Tahoma" w:cs="Tahoma"/>
          <w:color w:val="000000"/>
          <w:lang w:eastAsia="fr-FR"/>
        </w:rPr>
        <w:br/>
        <w:t>et où chacun peut vivre dans la liberté, la dignité et la paix.</w:t>
      </w:r>
    </w:p>
    <w:p w14:paraId="4CC02121" w14:textId="77777777" w:rsidR="002345CC" w:rsidRPr="00622E55" w:rsidRDefault="002345CC" w:rsidP="002345CC">
      <w:pPr>
        <w:shd w:val="clear" w:color="auto" w:fill="FFFFFF"/>
        <w:spacing w:line="240" w:lineRule="auto"/>
        <w:rPr>
          <w:rFonts w:ascii="Times New Roman" w:eastAsia="Times New Roman" w:hAnsi="Times New Roman" w:cs="Times New Roman"/>
          <w:b/>
          <w:bCs/>
          <w:sz w:val="24"/>
          <w:szCs w:val="24"/>
          <w:lang w:eastAsia="fr-FR"/>
        </w:rPr>
      </w:pPr>
      <w:r w:rsidRPr="00622E55">
        <w:rPr>
          <w:rFonts w:ascii="Tahoma" w:eastAsia="Times New Roman" w:hAnsi="Tahoma" w:cs="Tahoma"/>
          <w:b/>
          <w:bCs/>
          <w:color w:val="000000"/>
          <w:lang w:eastAsia="fr-FR"/>
        </w:rPr>
        <w:t>Dieu miséricordieux et Père de tous,</w:t>
      </w:r>
      <w:r w:rsidRPr="00622E55">
        <w:rPr>
          <w:rFonts w:ascii="Tahoma" w:eastAsia="Times New Roman" w:hAnsi="Tahoma" w:cs="Tahoma"/>
          <w:b/>
          <w:bCs/>
          <w:color w:val="000000"/>
          <w:lang w:eastAsia="fr-FR"/>
        </w:rPr>
        <w:br/>
        <w:t>réveille-nous du sommeil de l’indifférence,</w:t>
      </w:r>
      <w:r w:rsidRPr="00622E55">
        <w:rPr>
          <w:rFonts w:ascii="Tahoma" w:eastAsia="Times New Roman" w:hAnsi="Tahoma" w:cs="Tahoma"/>
          <w:b/>
          <w:bCs/>
          <w:color w:val="000000"/>
          <w:lang w:eastAsia="fr-FR"/>
        </w:rPr>
        <w:br/>
        <w:t>ouvre nos yeux à leur souffrance,</w:t>
      </w:r>
      <w:r w:rsidRPr="00622E55">
        <w:rPr>
          <w:rFonts w:ascii="Tahoma" w:eastAsia="Times New Roman" w:hAnsi="Tahoma" w:cs="Tahoma"/>
          <w:b/>
          <w:bCs/>
          <w:color w:val="000000"/>
          <w:lang w:eastAsia="fr-FR"/>
        </w:rPr>
        <w:br/>
        <w:t>et libère-nous de l’insensibilité</w:t>
      </w:r>
      <w:r w:rsidRPr="00622E55">
        <w:rPr>
          <w:rFonts w:ascii="Tahoma" w:eastAsia="Times New Roman" w:hAnsi="Tahoma" w:cs="Tahoma"/>
          <w:b/>
          <w:bCs/>
          <w:color w:val="000000"/>
          <w:lang w:eastAsia="fr-FR"/>
        </w:rPr>
        <w:br/>
        <w:t>générée par le confort mondain et l’égocentrisme.</w:t>
      </w:r>
      <w:r w:rsidRPr="00622E55">
        <w:rPr>
          <w:rFonts w:ascii="Tahoma" w:eastAsia="Times New Roman" w:hAnsi="Tahoma" w:cs="Tahoma"/>
          <w:b/>
          <w:bCs/>
          <w:color w:val="000000"/>
          <w:lang w:eastAsia="fr-FR"/>
        </w:rPr>
        <w:br/>
        <w:t>Aide-nous, en tant que nations, communautés et individus,</w:t>
      </w:r>
      <w:r w:rsidRPr="00622E55">
        <w:rPr>
          <w:rFonts w:ascii="Tahoma" w:eastAsia="Times New Roman" w:hAnsi="Tahoma" w:cs="Tahoma"/>
          <w:b/>
          <w:bCs/>
          <w:color w:val="000000"/>
          <w:lang w:eastAsia="fr-FR"/>
        </w:rPr>
        <w:br/>
        <w:t>à voir que ceux qui viennent dans nos contrées sont nos frères et sœurs.</w:t>
      </w:r>
      <w:r w:rsidRPr="00622E55">
        <w:rPr>
          <w:rFonts w:ascii="Tahoma" w:eastAsia="Times New Roman" w:hAnsi="Tahoma" w:cs="Tahoma"/>
          <w:b/>
          <w:bCs/>
          <w:color w:val="000000"/>
          <w:lang w:eastAsia="fr-FR"/>
        </w:rPr>
        <w:br/>
        <w:t>Puissions-nous partager avec eux les bénédictions que nous avons reçues de tes mains,</w:t>
      </w:r>
      <w:r w:rsidRPr="00622E55">
        <w:rPr>
          <w:rFonts w:ascii="Tahoma" w:eastAsia="Times New Roman" w:hAnsi="Tahoma" w:cs="Tahoma"/>
          <w:b/>
          <w:bCs/>
          <w:color w:val="000000"/>
          <w:lang w:eastAsia="fr-FR"/>
        </w:rPr>
        <w:br/>
        <w:t>et reconnaître qu’ensemble, comme une famille humaine unique,</w:t>
      </w:r>
      <w:r w:rsidRPr="00622E55">
        <w:rPr>
          <w:rFonts w:ascii="Tahoma" w:eastAsia="Times New Roman" w:hAnsi="Tahoma" w:cs="Tahoma"/>
          <w:b/>
          <w:bCs/>
          <w:color w:val="000000"/>
          <w:lang w:eastAsia="fr-FR"/>
        </w:rPr>
        <w:br/>
        <w:t>nous sommes tous des migrants, en chemin dans l’espérance vers toi, notre vraie maison,</w:t>
      </w:r>
      <w:r w:rsidRPr="00622E55">
        <w:rPr>
          <w:rFonts w:ascii="Tahoma" w:eastAsia="Times New Roman" w:hAnsi="Tahoma" w:cs="Tahoma"/>
          <w:b/>
          <w:bCs/>
          <w:color w:val="000000"/>
          <w:lang w:eastAsia="fr-FR"/>
        </w:rPr>
        <w:br/>
        <w:t>où toute larme sera essuyée,</w:t>
      </w:r>
      <w:r w:rsidRPr="00622E55">
        <w:rPr>
          <w:rFonts w:ascii="Tahoma" w:eastAsia="Times New Roman" w:hAnsi="Tahoma" w:cs="Tahoma"/>
          <w:b/>
          <w:bCs/>
          <w:color w:val="000000"/>
          <w:lang w:eastAsia="fr-FR"/>
        </w:rPr>
        <w:br/>
        <w:t>où nous serons tous en paix et en sécurité dans tes bras.</w:t>
      </w:r>
    </w:p>
    <w:p w14:paraId="6A570707" w14:textId="77777777" w:rsidR="009E1F34" w:rsidRPr="002345CC" w:rsidRDefault="009E1F34" w:rsidP="009E1F34">
      <w:pPr>
        <w:rPr>
          <w:lang w:eastAsia="fr-FR"/>
        </w:rPr>
      </w:pPr>
    </w:p>
    <w:p w14:paraId="16CB1CDA" w14:textId="77777777" w:rsidR="00622E55" w:rsidRPr="00A86D6D" w:rsidRDefault="00622E55" w:rsidP="00622E55">
      <w:pPr>
        <w:spacing w:line="240" w:lineRule="auto"/>
        <w:rPr>
          <w:rFonts w:ascii="Montserrat" w:eastAsia="Helvetica Neue" w:hAnsi="Montserrat" w:cs="Helvetica Neue"/>
          <w:bCs/>
          <w:iCs/>
          <w:sz w:val="24"/>
          <w:szCs w:val="24"/>
        </w:rPr>
      </w:pPr>
      <w:proofErr w:type="spellStart"/>
      <w:r w:rsidRPr="00A86D6D">
        <w:rPr>
          <w:rFonts w:ascii="Montserrat" w:eastAsia="Helvetica Neue" w:hAnsi="Montserrat" w:cs="Helvetica Neue"/>
          <w:bCs/>
          <w:iCs/>
          <w:sz w:val="24"/>
          <w:szCs w:val="24"/>
        </w:rPr>
        <w:t>Laudate</w:t>
      </w:r>
      <w:proofErr w:type="spellEnd"/>
      <w:r w:rsidRPr="00A86D6D">
        <w:rPr>
          <w:rFonts w:ascii="Montserrat" w:eastAsia="Helvetica Neue" w:hAnsi="Montserrat" w:cs="Helvetica Neue"/>
          <w:bCs/>
          <w:iCs/>
          <w:sz w:val="24"/>
          <w:szCs w:val="24"/>
        </w:rPr>
        <w:t xml:space="preserve"> </w:t>
      </w:r>
      <w:proofErr w:type="spellStart"/>
      <w:r w:rsidRPr="00A86D6D">
        <w:rPr>
          <w:rFonts w:ascii="Montserrat" w:eastAsia="Helvetica Neue" w:hAnsi="Montserrat" w:cs="Helvetica Neue"/>
          <w:bCs/>
          <w:iCs/>
          <w:sz w:val="24"/>
          <w:szCs w:val="24"/>
        </w:rPr>
        <w:t>omnes</w:t>
      </w:r>
      <w:proofErr w:type="spellEnd"/>
      <w:r w:rsidRPr="00A86D6D">
        <w:rPr>
          <w:rFonts w:ascii="Montserrat" w:eastAsia="Helvetica Neue" w:hAnsi="Montserrat" w:cs="Helvetica Neue"/>
          <w:bCs/>
          <w:iCs/>
          <w:sz w:val="24"/>
          <w:szCs w:val="24"/>
        </w:rPr>
        <w:t xml:space="preserve"> gentes, </w:t>
      </w:r>
      <w:proofErr w:type="spellStart"/>
      <w:r w:rsidRPr="00A86D6D">
        <w:rPr>
          <w:rFonts w:ascii="Montserrat" w:eastAsia="Helvetica Neue" w:hAnsi="Montserrat" w:cs="Helvetica Neue"/>
          <w:bCs/>
          <w:iCs/>
          <w:sz w:val="24"/>
          <w:szCs w:val="24"/>
        </w:rPr>
        <w:t>laudate</w:t>
      </w:r>
      <w:proofErr w:type="spellEnd"/>
      <w:r w:rsidRPr="00A86D6D">
        <w:rPr>
          <w:rFonts w:ascii="Montserrat" w:eastAsia="Helvetica Neue" w:hAnsi="Montserrat" w:cs="Helvetica Neue"/>
          <w:bCs/>
          <w:iCs/>
          <w:sz w:val="24"/>
          <w:szCs w:val="24"/>
        </w:rPr>
        <w:t xml:space="preserve"> </w:t>
      </w:r>
      <w:proofErr w:type="spellStart"/>
      <w:r w:rsidRPr="00A86D6D">
        <w:rPr>
          <w:rFonts w:ascii="Montserrat" w:eastAsia="Helvetica Neue" w:hAnsi="Montserrat" w:cs="Helvetica Neue"/>
          <w:bCs/>
          <w:iCs/>
          <w:sz w:val="24"/>
          <w:szCs w:val="24"/>
        </w:rPr>
        <w:t>dominum</w:t>
      </w:r>
      <w:proofErr w:type="spellEnd"/>
      <w:r w:rsidRPr="00A86D6D">
        <w:rPr>
          <w:rFonts w:ascii="Montserrat" w:eastAsia="Helvetica Neue" w:hAnsi="Montserrat" w:cs="Helvetica Neue"/>
          <w:bCs/>
          <w:iCs/>
          <w:sz w:val="24"/>
          <w:szCs w:val="24"/>
        </w:rPr>
        <w:t xml:space="preserve"> (bis)</w:t>
      </w:r>
    </w:p>
    <w:p w14:paraId="091E8D86" w14:textId="77777777" w:rsidR="00622E55" w:rsidRPr="00A86D6D" w:rsidRDefault="00622E55" w:rsidP="00622E55">
      <w:pPr>
        <w:spacing w:line="240" w:lineRule="auto"/>
        <w:rPr>
          <w:rFonts w:ascii="Montserrat" w:eastAsia="Helvetica Neue" w:hAnsi="Montserrat" w:cs="Helvetica Neue"/>
          <w:bCs/>
          <w:iCs/>
          <w:sz w:val="24"/>
          <w:szCs w:val="24"/>
        </w:rPr>
      </w:pPr>
    </w:p>
    <w:p w14:paraId="7427F53D" w14:textId="77777777" w:rsidR="00622E55" w:rsidRPr="00A86D6D" w:rsidRDefault="00622E55" w:rsidP="00622E55">
      <w:pPr>
        <w:spacing w:line="240" w:lineRule="auto"/>
        <w:rPr>
          <w:rFonts w:ascii="Montserrat" w:hAnsi="Montserrat"/>
          <w:sz w:val="24"/>
          <w:szCs w:val="24"/>
        </w:rPr>
      </w:pPr>
      <w:r w:rsidRPr="00A86D6D">
        <w:rPr>
          <w:rFonts w:ascii="Montserrat" w:hAnsi="Montserrat"/>
          <w:sz w:val="24"/>
          <w:szCs w:val="24"/>
        </w:rPr>
        <w:t>Mon âme se repose en paix sur Dieu seul. De lui, vient mon salut.</w:t>
      </w:r>
      <w:r w:rsidRPr="00A86D6D">
        <w:rPr>
          <w:rFonts w:ascii="Montserrat" w:hAnsi="Montserrat"/>
          <w:sz w:val="24"/>
          <w:szCs w:val="24"/>
        </w:rPr>
        <w:br/>
        <w:t>Oui, sur Dieu seul mon âme se repose, se repose en paix.</w:t>
      </w:r>
    </w:p>
    <w:p w14:paraId="3BF821C4" w14:textId="77777777" w:rsidR="00622E55" w:rsidRPr="00A86D6D" w:rsidRDefault="00622E55" w:rsidP="00622E55">
      <w:pPr>
        <w:spacing w:line="240" w:lineRule="auto"/>
        <w:rPr>
          <w:rFonts w:ascii="Montserrat" w:hAnsi="Montserrat"/>
          <w:sz w:val="24"/>
          <w:szCs w:val="24"/>
        </w:rPr>
      </w:pPr>
    </w:p>
    <w:p w14:paraId="393438BE" w14:textId="77777777" w:rsidR="00622E55" w:rsidRPr="00622E55" w:rsidRDefault="00622E55" w:rsidP="00622E55">
      <w:pPr>
        <w:spacing w:line="240" w:lineRule="auto"/>
        <w:rPr>
          <w:rFonts w:ascii="Montserrat" w:hAnsi="Montserrat"/>
          <w:sz w:val="24"/>
          <w:szCs w:val="24"/>
          <w:lang w:val="es-419"/>
        </w:rPr>
      </w:pPr>
      <w:r w:rsidRPr="00622E55">
        <w:rPr>
          <w:rFonts w:ascii="Montserrat" w:hAnsi="Montserrat"/>
          <w:sz w:val="24"/>
          <w:szCs w:val="24"/>
          <w:lang w:val="es-419"/>
        </w:rPr>
        <w:t xml:space="preserve">Tu </w:t>
      </w:r>
      <w:proofErr w:type="spellStart"/>
      <w:r w:rsidRPr="00622E55">
        <w:rPr>
          <w:rFonts w:ascii="Montserrat" w:hAnsi="Montserrat"/>
          <w:sz w:val="24"/>
          <w:szCs w:val="24"/>
          <w:lang w:val="es-419"/>
        </w:rPr>
        <w:t>sei</w:t>
      </w:r>
      <w:proofErr w:type="spellEnd"/>
      <w:r w:rsidRPr="00622E55">
        <w:rPr>
          <w:rFonts w:ascii="Montserrat" w:hAnsi="Montserrat"/>
          <w:sz w:val="24"/>
          <w:szCs w:val="24"/>
          <w:lang w:val="es-419"/>
        </w:rPr>
        <w:t xml:space="preserve"> </w:t>
      </w:r>
      <w:proofErr w:type="spellStart"/>
      <w:r w:rsidRPr="00622E55">
        <w:rPr>
          <w:rFonts w:ascii="Montserrat" w:hAnsi="Montserrat"/>
          <w:sz w:val="24"/>
          <w:szCs w:val="24"/>
          <w:lang w:val="es-419"/>
        </w:rPr>
        <w:t>sorgente</w:t>
      </w:r>
      <w:proofErr w:type="spellEnd"/>
      <w:r w:rsidRPr="00622E55">
        <w:rPr>
          <w:rFonts w:ascii="Montserrat" w:hAnsi="Montserrat"/>
          <w:sz w:val="24"/>
          <w:szCs w:val="24"/>
          <w:lang w:val="es-419"/>
        </w:rPr>
        <w:t xml:space="preserve"> viva, tu </w:t>
      </w:r>
      <w:proofErr w:type="spellStart"/>
      <w:r w:rsidRPr="00622E55">
        <w:rPr>
          <w:rFonts w:ascii="Montserrat" w:hAnsi="Montserrat"/>
          <w:sz w:val="24"/>
          <w:szCs w:val="24"/>
          <w:lang w:val="es-419"/>
        </w:rPr>
        <w:t>sei</w:t>
      </w:r>
      <w:proofErr w:type="spellEnd"/>
      <w:r w:rsidRPr="00622E55">
        <w:rPr>
          <w:rFonts w:ascii="Montserrat" w:hAnsi="Montserrat"/>
          <w:sz w:val="24"/>
          <w:szCs w:val="24"/>
          <w:lang w:val="es-419"/>
        </w:rPr>
        <w:t xml:space="preserve"> </w:t>
      </w:r>
      <w:proofErr w:type="spellStart"/>
      <w:r w:rsidRPr="00622E55">
        <w:rPr>
          <w:rFonts w:ascii="Montserrat" w:hAnsi="Montserrat"/>
          <w:sz w:val="24"/>
          <w:szCs w:val="24"/>
          <w:lang w:val="es-419"/>
        </w:rPr>
        <w:t>fuoco</w:t>
      </w:r>
      <w:proofErr w:type="spellEnd"/>
      <w:r w:rsidRPr="00622E55">
        <w:rPr>
          <w:rFonts w:ascii="Montserrat" w:hAnsi="Montserrat"/>
          <w:sz w:val="24"/>
          <w:szCs w:val="24"/>
          <w:lang w:val="es-419"/>
        </w:rPr>
        <w:t xml:space="preserve">, </w:t>
      </w:r>
      <w:proofErr w:type="spellStart"/>
      <w:r w:rsidRPr="00622E55">
        <w:rPr>
          <w:rFonts w:ascii="Montserrat" w:hAnsi="Montserrat"/>
          <w:sz w:val="24"/>
          <w:szCs w:val="24"/>
          <w:lang w:val="es-419"/>
        </w:rPr>
        <w:t>sei</w:t>
      </w:r>
      <w:proofErr w:type="spellEnd"/>
      <w:r w:rsidRPr="00622E55">
        <w:rPr>
          <w:rFonts w:ascii="Montserrat" w:hAnsi="Montserrat"/>
          <w:sz w:val="24"/>
          <w:szCs w:val="24"/>
          <w:lang w:val="es-419"/>
        </w:rPr>
        <w:t xml:space="preserve"> </w:t>
      </w:r>
      <w:proofErr w:type="spellStart"/>
      <w:r w:rsidRPr="00622E55">
        <w:rPr>
          <w:rFonts w:ascii="Montserrat" w:hAnsi="Montserrat"/>
          <w:sz w:val="24"/>
          <w:szCs w:val="24"/>
          <w:lang w:val="es-419"/>
        </w:rPr>
        <w:t>carità</w:t>
      </w:r>
      <w:proofErr w:type="spellEnd"/>
      <w:r w:rsidRPr="00622E55">
        <w:rPr>
          <w:rFonts w:ascii="Montserrat" w:hAnsi="Montserrat"/>
          <w:sz w:val="24"/>
          <w:szCs w:val="24"/>
          <w:lang w:val="es-419"/>
        </w:rPr>
        <w:t xml:space="preserve">. </w:t>
      </w:r>
    </w:p>
    <w:p w14:paraId="23719104" w14:textId="77777777" w:rsidR="00622E55" w:rsidRPr="00622E55" w:rsidRDefault="00622E55" w:rsidP="00622E55">
      <w:pPr>
        <w:spacing w:line="240" w:lineRule="auto"/>
        <w:rPr>
          <w:rFonts w:ascii="Montserrat" w:hAnsi="Montserrat"/>
          <w:sz w:val="24"/>
          <w:szCs w:val="24"/>
          <w:lang w:val="es-419"/>
        </w:rPr>
      </w:pPr>
      <w:proofErr w:type="spellStart"/>
      <w:r w:rsidRPr="00622E55">
        <w:rPr>
          <w:rFonts w:ascii="Montserrat" w:hAnsi="Montserrat"/>
          <w:sz w:val="24"/>
          <w:szCs w:val="24"/>
          <w:lang w:val="es-419"/>
        </w:rPr>
        <w:t>Vieni</w:t>
      </w:r>
      <w:proofErr w:type="spellEnd"/>
      <w:r w:rsidRPr="00622E55">
        <w:rPr>
          <w:rFonts w:ascii="Montserrat" w:hAnsi="Montserrat"/>
          <w:sz w:val="24"/>
          <w:szCs w:val="24"/>
          <w:lang w:val="es-419"/>
        </w:rPr>
        <w:t xml:space="preserve"> </w:t>
      </w:r>
      <w:proofErr w:type="spellStart"/>
      <w:r w:rsidRPr="00622E55">
        <w:rPr>
          <w:rFonts w:ascii="Montserrat" w:hAnsi="Montserrat"/>
          <w:sz w:val="24"/>
          <w:szCs w:val="24"/>
          <w:lang w:val="es-419"/>
        </w:rPr>
        <w:t>Spirito</w:t>
      </w:r>
      <w:proofErr w:type="spellEnd"/>
      <w:r w:rsidRPr="00622E55">
        <w:rPr>
          <w:rFonts w:ascii="Montserrat" w:hAnsi="Montserrat"/>
          <w:sz w:val="24"/>
          <w:szCs w:val="24"/>
          <w:lang w:val="es-419"/>
        </w:rPr>
        <w:t xml:space="preserve"> Santo, </w:t>
      </w:r>
      <w:proofErr w:type="spellStart"/>
      <w:r w:rsidRPr="00622E55">
        <w:rPr>
          <w:rFonts w:ascii="Montserrat" w:hAnsi="Montserrat"/>
          <w:sz w:val="24"/>
          <w:szCs w:val="24"/>
          <w:lang w:val="es-419"/>
        </w:rPr>
        <w:t>vieni</w:t>
      </w:r>
      <w:proofErr w:type="spellEnd"/>
      <w:r w:rsidRPr="00622E55">
        <w:rPr>
          <w:rFonts w:ascii="Montserrat" w:hAnsi="Montserrat"/>
          <w:sz w:val="24"/>
          <w:szCs w:val="24"/>
          <w:lang w:val="es-419"/>
        </w:rPr>
        <w:t xml:space="preserve"> </w:t>
      </w:r>
      <w:proofErr w:type="spellStart"/>
      <w:r w:rsidRPr="00622E55">
        <w:rPr>
          <w:rFonts w:ascii="Montserrat" w:hAnsi="Montserrat"/>
          <w:sz w:val="24"/>
          <w:szCs w:val="24"/>
          <w:lang w:val="es-419"/>
        </w:rPr>
        <w:t>Spirito</w:t>
      </w:r>
      <w:proofErr w:type="spellEnd"/>
      <w:r w:rsidRPr="00622E55">
        <w:rPr>
          <w:rFonts w:ascii="Montserrat" w:hAnsi="Montserrat"/>
          <w:sz w:val="24"/>
          <w:szCs w:val="24"/>
          <w:lang w:val="es-419"/>
        </w:rPr>
        <w:t xml:space="preserve"> Santo</w:t>
      </w:r>
    </w:p>
    <w:p w14:paraId="56D4FE93" w14:textId="77777777" w:rsidR="00622E55" w:rsidRPr="00A86D6D" w:rsidRDefault="00622E55" w:rsidP="00622E55">
      <w:pPr>
        <w:spacing w:line="240" w:lineRule="auto"/>
        <w:rPr>
          <w:rFonts w:ascii="Montserrat" w:hAnsi="Montserrat"/>
          <w:sz w:val="24"/>
          <w:szCs w:val="24"/>
          <w:lang w:val="es-419"/>
        </w:rPr>
      </w:pPr>
    </w:p>
    <w:p w14:paraId="4437291D" w14:textId="77777777" w:rsidR="00622E55" w:rsidRPr="00622E55" w:rsidRDefault="00622E55" w:rsidP="00622E55">
      <w:pPr>
        <w:spacing w:line="240" w:lineRule="auto"/>
        <w:jc w:val="center"/>
        <w:rPr>
          <w:rFonts w:ascii="Montserrat" w:hAnsi="Montserrat"/>
          <w:sz w:val="32"/>
          <w:szCs w:val="32"/>
          <w:lang w:val="es-419"/>
        </w:rPr>
      </w:pPr>
    </w:p>
    <w:p w14:paraId="133123F7" w14:textId="77777777" w:rsidR="00622E55" w:rsidRPr="00CF5CB2" w:rsidRDefault="00622E55" w:rsidP="00622E55">
      <w:pPr>
        <w:spacing w:line="240" w:lineRule="auto"/>
        <w:jc w:val="center"/>
        <w:rPr>
          <w:rFonts w:ascii="Montserrat" w:hAnsi="Montserrat"/>
          <w:b/>
          <w:bCs/>
          <w:sz w:val="32"/>
          <w:szCs w:val="32"/>
        </w:rPr>
      </w:pPr>
      <w:r w:rsidRPr="00CF5CB2">
        <w:rPr>
          <w:rFonts w:ascii="Montserrat" w:hAnsi="Montserrat"/>
          <w:b/>
          <w:bCs/>
          <w:sz w:val="32"/>
          <w:szCs w:val="32"/>
        </w:rPr>
        <w:t>Merci à chacun et chacun. Nous restons unis.</w:t>
      </w:r>
    </w:p>
    <w:p w14:paraId="5F3D79D2" w14:textId="77777777" w:rsidR="00622E55" w:rsidRPr="00A86D6D" w:rsidRDefault="00622E55" w:rsidP="00622E55">
      <w:pPr>
        <w:spacing w:line="240" w:lineRule="auto"/>
        <w:rPr>
          <w:rFonts w:ascii="Montserrat" w:hAnsi="Montserrat"/>
          <w:sz w:val="24"/>
          <w:szCs w:val="24"/>
        </w:rPr>
      </w:pPr>
    </w:p>
    <w:p w14:paraId="547744E1" w14:textId="77777777" w:rsidR="00622E55" w:rsidRPr="00A86D6D" w:rsidRDefault="00622E55" w:rsidP="00622E55">
      <w:pPr>
        <w:spacing w:line="240" w:lineRule="auto"/>
        <w:rPr>
          <w:rFonts w:ascii="Montserrat" w:hAnsi="Montserrat"/>
          <w:sz w:val="20"/>
          <w:szCs w:val="20"/>
        </w:rPr>
      </w:pPr>
      <w:r w:rsidRPr="00A86D6D">
        <w:rPr>
          <w:rFonts w:ascii="Montserrat" w:hAnsi="Montserrat"/>
          <w:sz w:val="20"/>
          <w:szCs w:val="20"/>
        </w:rPr>
        <w:t xml:space="preserve">JRS </w:t>
      </w:r>
      <w:proofErr w:type="spellStart"/>
      <w:r w:rsidRPr="00A86D6D">
        <w:rPr>
          <w:rFonts w:ascii="Montserrat" w:hAnsi="Montserrat"/>
          <w:sz w:val="20"/>
          <w:szCs w:val="20"/>
        </w:rPr>
        <w:t>Belgium</w:t>
      </w:r>
      <w:proofErr w:type="spellEnd"/>
      <w:r w:rsidRPr="00A86D6D">
        <w:rPr>
          <w:rFonts w:ascii="Montserrat" w:hAnsi="Montserrat"/>
          <w:sz w:val="20"/>
          <w:szCs w:val="20"/>
        </w:rPr>
        <w:t xml:space="preserve"> - jrsbelgium.org ; JRS </w:t>
      </w:r>
      <w:proofErr w:type="gramStart"/>
      <w:r w:rsidRPr="00A86D6D">
        <w:rPr>
          <w:rFonts w:ascii="Montserrat" w:hAnsi="Montserrat"/>
          <w:sz w:val="20"/>
          <w:szCs w:val="20"/>
        </w:rPr>
        <w:t>France  -</w:t>
      </w:r>
      <w:proofErr w:type="gramEnd"/>
      <w:r w:rsidRPr="00A86D6D">
        <w:rPr>
          <w:rFonts w:ascii="Montserrat" w:hAnsi="Montserrat"/>
          <w:sz w:val="20"/>
          <w:szCs w:val="20"/>
        </w:rPr>
        <w:t xml:space="preserve"> jrsfrance.org ;</w:t>
      </w:r>
    </w:p>
    <w:p w14:paraId="7E9A5289" w14:textId="77777777" w:rsidR="00622E55" w:rsidRPr="00A86D6D" w:rsidRDefault="00622E55" w:rsidP="00622E55">
      <w:pPr>
        <w:spacing w:line="240" w:lineRule="auto"/>
        <w:rPr>
          <w:rFonts w:ascii="Montserrat" w:hAnsi="Montserrat"/>
          <w:sz w:val="20"/>
          <w:szCs w:val="20"/>
        </w:rPr>
      </w:pPr>
      <w:r w:rsidRPr="00A86D6D">
        <w:rPr>
          <w:rFonts w:ascii="Montserrat" w:hAnsi="Montserrat"/>
          <w:sz w:val="20"/>
          <w:szCs w:val="20"/>
        </w:rPr>
        <w:t xml:space="preserve">JRS Luxembourg </w:t>
      </w:r>
      <w:proofErr w:type="gramStart"/>
      <w:r w:rsidRPr="00A86D6D">
        <w:rPr>
          <w:rFonts w:ascii="Montserrat" w:hAnsi="Montserrat"/>
          <w:sz w:val="20"/>
          <w:szCs w:val="20"/>
        </w:rPr>
        <w:t>-  https://jrseurope.org/en/country/luxembourg/</w:t>
      </w:r>
      <w:proofErr w:type="gramEnd"/>
    </w:p>
    <w:p w14:paraId="1F23FE70" w14:textId="77777777" w:rsidR="009E1F34" w:rsidRPr="002345CC" w:rsidRDefault="009E1F34"/>
    <w:sectPr w:rsidR="009E1F34" w:rsidRPr="002345C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C86A" w14:textId="77777777" w:rsidR="00FF4843" w:rsidRDefault="00FF4843" w:rsidP="00DA2269">
      <w:pPr>
        <w:spacing w:after="0" w:line="240" w:lineRule="auto"/>
      </w:pPr>
      <w:r>
        <w:separator/>
      </w:r>
    </w:p>
  </w:endnote>
  <w:endnote w:type="continuationSeparator" w:id="0">
    <w:p w14:paraId="0CE77CFC" w14:textId="77777777" w:rsidR="00FF4843" w:rsidRDefault="00FF4843" w:rsidP="00DA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Montserrat">
    <w:charset w:val="00"/>
    <w:family w:val="auto"/>
    <w:pitch w:val="variable"/>
    <w:sig w:usb0="2000020F" w:usb1="00000003" w:usb2="00000000" w:usb3="00000000" w:csb0="00000197"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314281"/>
      <w:docPartObj>
        <w:docPartGallery w:val="Page Numbers (Bottom of Page)"/>
        <w:docPartUnique/>
      </w:docPartObj>
    </w:sdtPr>
    <w:sdtEndPr/>
    <w:sdtContent>
      <w:p w14:paraId="331C9AC0" w14:textId="49655DA9" w:rsidR="00DA2269" w:rsidRDefault="00DA2269">
        <w:pPr>
          <w:pStyle w:val="Pieddepage"/>
          <w:jc w:val="right"/>
        </w:pPr>
        <w:r>
          <w:fldChar w:fldCharType="begin"/>
        </w:r>
        <w:r>
          <w:instrText>PAGE   \* MERGEFORMAT</w:instrText>
        </w:r>
        <w:r>
          <w:fldChar w:fldCharType="separate"/>
        </w:r>
        <w:r>
          <w:t>2</w:t>
        </w:r>
        <w:r>
          <w:fldChar w:fldCharType="end"/>
        </w:r>
      </w:p>
    </w:sdtContent>
  </w:sdt>
  <w:p w14:paraId="38DF6C52" w14:textId="77777777" w:rsidR="00DA2269" w:rsidRDefault="00DA22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DD0E" w14:textId="77777777" w:rsidR="00FF4843" w:rsidRDefault="00FF4843" w:rsidP="00DA2269">
      <w:pPr>
        <w:spacing w:after="0" w:line="240" w:lineRule="auto"/>
      </w:pPr>
      <w:r>
        <w:separator/>
      </w:r>
    </w:p>
  </w:footnote>
  <w:footnote w:type="continuationSeparator" w:id="0">
    <w:p w14:paraId="3B691A0A" w14:textId="77777777" w:rsidR="00FF4843" w:rsidRDefault="00FF4843" w:rsidP="00DA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41E9" w14:textId="5054A129" w:rsidR="00622E55" w:rsidRDefault="00622E55">
    <w:pPr>
      <w:pStyle w:val="En-tte"/>
    </w:pPr>
    <w:r>
      <w:rPr>
        <w:noProof/>
      </w:rPr>
      <w:drawing>
        <wp:anchor distT="0" distB="0" distL="114300" distR="114300" simplePos="0" relativeHeight="251660288" behindDoc="0" locked="0" layoutInCell="1" allowOverlap="1" wp14:anchorId="59B77643" wp14:editId="6CE6F63A">
          <wp:simplePos x="0" y="0"/>
          <wp:positionH relativeFrom="column">
            <wp:posOffset>4359084</wp:posOffset>
          </wp:positionH>
          <wp:positionV relativeFrom="paragraph">
            <wp:posOffset>-257612</wp:posOffset>
          </wp:positionV>
          <wp:extent cx="1822450" cy="778598"/>
          <wp:effectExtent l="0" t="0" r="0" b="2540"/>
          <wp:wrapNone/>
          <wp:docPr id="4" name="Image 4" descr="Logo Ignac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gnace 2021"/>
                  <pic:cNvPicPr>
                    <a:picLocks noChangeAspect="1" noChangeArrowheads="1"/>
                  </pic:cNvPicPr>
                </pic:nvPicPr>
                <pic:blipFill rotWithShape="1">
                  <a:blip r:embed="rId1">
                    <a:extLst>
                      <a:ext uri="{28A0092B-C50C-407E-A947-70E740481C1C}">
                        <a14:useLocalDpi xmlns:a14="http://schemas.microsoft.com/office/drawing/2010/main" val="0"/>
                      </a:ext>
                    </a:extLst>
                  </a:blip>
                  <a:srcRect b="23220"/>
                  <a:stretch/>
                </pic:blipFill>
                <pic:spPr bwMode="auto">
                  <a:xfrm>
                    <a:off x="0" y="0"/>
                    <a:ext cx="1822450" cy="778598"/>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9264" behindDoc="1" locked="0" layoutInCell="1" allowOverlap="1" wp14:anchorId="1100EF5A" wp14:editId="799C250C">
          <wp:simplePos x="0" y="0"/>
          <wp:positionH relativeFrom="column">
            <wp:posOffset>84455</wp:posOffset>
          </wp:positionH>
          <wp:positionV relativeFrom="paragraph">
            <wp:posOffset>-355600</wp:posOffset>
          </wp:positionV>
          <wp:extent cx="1663700" cy="875030"/>
          <wp:effectExtent l="0" t="0" r="0" b="0"/>
          <wp:wrapTight wrapText="bothSides">
            <wp:wrapPolygon edited="0">
              <wp:start x="10635" y="4232"/>
              <wp:lineTo x="6678" y="5643"/>
              <wp:lineTo x="2226" y="9405"/>
              <wp:lineTo x="2226" y="16929"/>
              <wp:lineTo x="21023" y="16929"/>
              <wp:lineTo x="20528" y="6113"/>
              <wp:lineTo x="20034" y="4232"/>
              <wp:lineTo x="10635" y="4232"/>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RS_logoH_france.png"/>
                  <pic:cNvPicPr/>
                </pic:nvPicPr>
                <pic:blipFill rotWithShape="1">
                  <a:blip r:embed="rId2">
                    <a:extLst>
                      <a:ext uri="{28A0092B-C50C-407E-A947-70E740481C1C}">
                        <a14:useLocalDpi xmlns:a14="http://schemas.microsoft.com/office/drawing/2010/main" val="0"/>
                      </a:ext>
                    </a:extLst>
                  </a:blip>
                  <a:srcRect r="31723"/>
                  <a:stretch/>
                </pic:blipFill>
                <pic:spPr bwMode="auto">
                  <a:xfrm>
                    <a:off x="0" y="0"/>
                    <a:ext cx="1663700" cy="875030"/>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34"/>
    <w:rsid w:val="000633C9"/>
    <w:rsid w:val="000D6ED6"/>
    <w:rsid w:val="002004FB"/>
    <w:rsid w:val="002345CC"/>
    <w:rsid w:val="00272FEE"/>
    <w:rsid w:val="003250AE"/>
    <w:rsid w:val="0035463D"/>
    <w:rsid w:val="00431036"/>
    <w:rsid w:val="00436742"/>
    <w:rsid w:val="004E06E9"/>
    <w:rsid w:val="0055212E"/>
    <w:rsid w:val="00622E55"/>
    <w:rsid w:val="00636A8C"/>
    <w:rsid w:val="0068548F"/>
    <w:rsid w:val="006D597C"/>
    <w:rsid w:val="00976409"/>
    <w:rsid w:val="009E1F34"/>
    <w:rsid w:val="009E799D"/>
    <w:rsid w:val="00A46F5F"/>
    <w:rsid w:val="00B378B9"/>
    <w:rsid w:val="00B7113A"/>
    <w:rsid w:val="00D3494C"/>
    <w:rsid w:val="00DA2269"/>
    <w:rsid w:val="00E32A7C"/>
    <w:rsid w:val="00E43CDD"/>
    <w:rsid w:val="00EB1649"/>
    <w:rsid w:val="00F24B8E"/>
    <w:rsid w:val="00F377BF"/>
    <w:rsid w:val="00FF48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D97F"/>
  <w15:chartTrackingRefBased/>
  <w15:docId w15:val="{644C2942-5F4C-4C49-95BF-EC68981A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1F34"/>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1F34"/>
    <w:rPr>
      <w:rFonts w:asciiTheme="majorHAnsi" w:eastAsiaTheme="majorEastAsia" w:hAnsiTheme="majorHAnsi" w:cstheme="majorBidi"/>
      <w:b/>
      <w:bCs/>
      <w:color w:val="2D4F8E" w:themeColor="accent1" w:themeShade="B5"/>
      <w:sz w:val="32"/>
      <w:szCs w:val="32"/>
      <w:lang w:eastAsia="fr-FR"/>
    </w:rPr>
  </w:style>
  <w:style w:type="paragraph" w:styleId="NormalWeb">
    <w:name w:val="Normal (Web)"/>
    <w:basedOn w:val="Normal"/>
    <w:uiPriority w:val="99"/>
    <w:unhideWhenUsed/>
    <w:rsid w:val="009E1F3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3250AE"/>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semiHidden/>
    <w:unhideWhenUsed/>
    <w:rsid w:val="0055212E"/>
    <w:rPr>
      <w:color w:val="0000FF"/>
      <w:u w:val="single"/>
    </w:rPr>
  </w:style>
  <w:style w:type="paragraph" w:styleId="En-tte">
    <w:name w:val="header"/>
    <w:basedOn w:val="Normal"/>
    <w:link w:val="En-tteCar"/>
    <w:uiPriority w:val="99"/>
    <w:unhideWhenUsed/>
    <w:rsid w:val="00DA2269"/>
    <w:pPr>
      <w:tabs>
        <w:tab w:val="center" w:pos="4536"/>
        <w:tab w:val="right" w:pos="9072"/>
      </w:tabs>
      <w:spacing w:after="0" w:line="240" w:lineRule="auto"/>
    </w:pPr>
  </w:style>
  <w:style w:type="character" w:customStyle="1" w:styleId="En-tteCar">
    <w:name w:val="En-tête Car"/>
    <w:basedOn w:val="Policepardfaut"/>
    <w:link w:val="En-tte"/>
    <w:uiPriority w:val="99"/>
    <w:rsid w:val="00DA2269"/>
  </w:style>
  <w:style w:type="paragraph" w:styleId="Pieddepage">
    <w:name w:val="footer"/>
    <w:basedOn w:val="Normal"/>
    <w:link w:val="PieddepageCar"/>
    <w:uiPriority w:val="99"/>
    <w:unhideWhenUsed/>
    <w:rsid w:val="00DA22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269"/>
  </w:style>
  <w:style w:type="table" w:styleId="Grilledutableau">
    <w:name w:val="Table Grid"/>
    <w:basedOn w:val="TableauNormal"/>
    <w:uiPriority w:val="39"/>
    <w:rsid w:val="0023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7574">
      <w:bodyDiv w:val="1"/>
      <w:marLeft w:val="0"/>
      <w:marRight w:val="0"/>
      <w:marTop w:val="0"/>
      <w:marBottom w:val="0"/>
      <w:divBdr>
        <w:top w:val="none" w:sz="0" w:space="0" w:color="auto"/>
        <w:left w:val="none" w:sz="0" w:space="0" w:color="auto"/>
        <w:bottom w:val="none" w:sz="0" w:space="0" w:color="auto"/>
        <w:right w:val="none" w:sz="0" w:space="0" w:color="auto"/>
      </w:divBdr>
    </w:div>
    <w:div w:id="845706430">
      <w:bodyDiv w:val="1"/>
      <w:marLeft w:val="0"/>
      <w:marRight w:val="0"/>
      <w:marTop w:val="0"/>
      <w:marBottom w:val="0"/>
      <w:divBdr>
        <w:top w:val="none" w:sz="0" w:space="0" w:color="auto"/>
        <w:left w:val="none" w:sz="0" w:space="0" w:color="auto"/>
        <w:bottom w:val="none" w:sz="0" w:space="0" w:color="auto"/>
        <w:right w:val="none" w:sz="0" w:space="0" w:color="auto"/>
      </w:divBdr>
    </w:div>
    <w:div w:id="1463884911">
      <w:bodyDiv w:val="1"/>
      <w:marLeft w:val="0"/>
      <w:marRight w:val="0"/>
      <w:marTop w:val="0"/>
      <w:marBottom w:val="0"/>
      <w:divBdr>
        <w:top w:val="none" w:sz="0" w:space="0" w:color="auto"/>
        <w:left w:val="none" w:sz="0" w:space="0" w:color="auto"/>
        <w:bottom w:val="none" w:sz="0" w:space="0" w:color="auto"/>
        <w:right w:val="none" w:sz="0" w:space="0" w:color="auto"/>
      </w:divBdr>
      <w:divsChild>
        <w:div w:id="141054202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glise.catholique.fr/glossaire/myste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4626F-E583-457D-9F06-1A6FD43E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1710</Words>
  <Characters>9409</Characters>
  <Application>Microsoft Office Word</Application>
  <DocSecurity>0</DocSecurity>
  <Lines>78</Lines>
  <Paragraphs>22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Veillée interreligieuse pour nos défunts  et les personnes disparues dans les co</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Paumard</dc:creator>
  <cp:keywords/>
  <dc:description/>
  <cp:lastModifiedBy>Antoine Paumard</cp:lastModifiedBy>
  <cp:revision>5</cp:revision>
  <dcterms:created xsi:type="dcterms:W3CDTF">2021-11-19T14:17:00Z</dcterms:created>
  <dcterms:modified xsi:type="dcterms:W3CDTF">2021-11-19T14:22:00Z</dcterms:modified>
</cp:coreProperties>
</file>